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FE" w:rsidRPr="00074663" w:rsidRDefault="00661556" w:rsidP="00074663">
      <w:pPr>
        <w:pStyle w:val="a3"/>
        <w:widowControl/>
        <w:spacing w:line="259" w:lineRule="auto"/>
        <w:jc w:val="center"/>
        <w:rPr>
          <w:b/>
          <w:sz w:val="24"/>
          <w:szCs w:val="24"/>
          <w:lang w:val="en-US"/>
        </w:rPr>
      </w:pPr>
      <w:r w:rsidRPr="00074663">
        <w:rPr>
          <w:b/>
          <w:sz w:val="24"/>
          <w:szCs w:val="24"/>
        </w:rPr>
        <w:t xml:space="preserve">ШАРТНОМА </w:t>
      </w:r>
      <w:r w:rsidR="005D62FE" w:rsidRPr="00074663">
        <w:rPr>
          <w:b/>
          <w:sz w:val="24"/>
          <w:szCs w:val="24"/>
          <w:lang w:val="uz-Cyrl-UZ"/>
        </w:rPr>
        <w:t xml:space="preserve">№ </w:t>
      </w:r>
      <w:r w:rsidR="005D62FE" w:rsidRPr="00074663">
        <w:rPr>
          <w:b/>
          <w:sz w:val="24"/>
          <w:szCs w:val="24"/>
          <w:lang w:val="en-US"/>
        </w:rPr>
        <w:t>_____</w:t>
      </w:r>
    </w:p>
    <w:p w:rsidR="005D62FE" w:rsidRPr="00074663" w:rsidRDefault="005D62FE" w:rsidP="00074663">
      <w:pPr>
        <w:pStyle w:val="a3"/>
        <w:widowControl/>
        <w:spacing w:line="259" w:lineRule="auto"/>
        <w:jc w:val="center"/>
        <w:rPr>
          <w:sz w:val="16"/>
          <w:szCs w:val="16"/>
          <w:lang w:val="en-US"/>
        </w:rPr>
      </w:pPr>
    </w:p>
    <w:p w:rsidR="005D62FE" w:rsidRPr="005D62FE" w:rsidRDefault="005D62FE" w:rsidP="00074663">
      <w:pPr>
        <w:pStyle w:val="a3"/>
        <w:widowControl/>
        <w:spacing w:line="259" w:lineRule="auto"/>
        <w:jc w:val="center"/>
        <w:rPr>
          <w:i/>
          <w:sz w:val="20"/>
          <w:szCs w:val="20"/>
          <w:lang w:val="en-US"/>
        </w:rPr>
      </w:pPr>
      <w:r w:rsidRPr="005D62FE">
        <w:rPr>
          <w:i/>
          <w:sz w:val="20"/>
          <w:szCs w:val="20"/>
        </w:rPr>
        <w:t>Тошкент ша</w:t>
      </w:r>
      <w:r w:rsidRPr="005D62FE">
        <w:rPr>
          <w:i/>
          <w:sz w:val="20"/>
          <w:szCs w:val="20"/>
          <w:lang w:val="uz-Cyrl-UZ"/>
        </w:rPr>
        <w:t>ҳ</w:t>
      </w:r>
      <w:r w:rsidRPr="005D62FE">
        <w:rPr>
          <w:i/>
          <w:sz w:val="20"/>
          <w:szCs w:val="20"/>
        </w:rPr>
        <w:t>ри</w:t>
      </w:r>
      <w:r w:rsidRPr="005D62FE">
        <w:rPr>
          <w:i/>
          <w:sz w:val="20"/>
          <w:szCs w:val="20"/>
          <w:lang w:val="en-US"/>
        </w:rPr>
        <w:tab/>
      </w:r>
      <w:r w:rsidRPr="005D62FE">
        <w:rPr>
          <w:i/>
          <w:sz w:val="20"/>
          <w:szCs w:val="20"/>
          <w:lang w:val="en-US"/>
        </w:rPr>
        <w:tab/>
      </w:r>
      <w:r w:rsidRPr="005D62FE">
        <w:rPr>
          <w:i/>
          <w:sz w:val="20"/>
          <w:szCs w:val="20"/>
          <w:lang w:val="en-US"/>
        </w:rPr>
        <w:tab/>
      </w:r>
      <w:r w:rsidRPr="005D62FE">
        <w:rPr>
          <w:i/>
          <w:sz w:val="20"/>
          <w:szCs w:val="20"/>
          <w:lang w:val="en-US"/>
        </w:rPr>
        <w:tab/>
      </w:r>
      <w:r w:rsidRPr="005D62FE">
        <w:rPr>
          <w:i/>
          <w:sz w:val="20"/>
          <w:szCs w:val="20"/>
          <w:lang w:val="en-US"/>
        </w:rPr>
        <w:tab/>
      </w:r>
      <w:r w:rsidRPr="005D62FE">
        <w:rPr>
          <w:i/>
          <w:sz w:val="20"/>
          <w:szCs w:val="20"/>
          <w:lang w:val="en-US"/>
        </w:rPr>
        <w:tab/>
      </w:r>
      <w:r w:rsidRPr="005D62FE">
        <w:rPr>
          <w:i/>
          <w:sz w:val="20"/>
          <w:szCs w:val="20"/>
          <w:lang w:val="en-US"/>
        </w:rPr>
        <w:tab/>
      </w:r>
      <w:r w:rsidRPr="005D62FE">
        <w:rPr>
          <w:i/>
          <w:sz w:val="20"/>
          <w:szCs w:val="20"/>
          <w:lang w:val="en-US"/>
        </w:rPr>
        <w:tab/>
      </w:r>
      <w:r w:rsidR="00661556" w:rsidRPr="005D62FE">
        <w:rPr>
          <w:i/>
          <w:sz w:val="20"/>
          <w:szCs w:val="20"/>
        </w:rPr>
        <w:t>202</w:t>
      </w:r>
      <w:r w:rsidR="006505B8">
        <w:rPr>
          <w:i/>
          <w:sz w:val="20"/>
          <w:szCs w:val="20"/>
          <w:lang w:val="uz-Cyrl-UZ"/>
        </w:rPr>
        <w:t>6</w:t>
      </w:r>
      <w:r w:rsidR="00661556" w:rsidRPr="005D62FE">
        <w:rPr>
          <w:i/>
          <w:sz w:val="20"/>
          <w:szCs w:val="20"/>
        </w:rPr>
        <w:t xml:space="preserve"> йил « </w:t>
      </w:r>
      <w:r w:rsidRPr="005D62FE">
        <w:rPr>
          <w:i/>
          <w:sz w:val="20"/>
          <w:szCs w:val="20"/>
          <w:lang w:val="en-US"/>
        </w:rPr>
        <w:t>_____</w:t>
      </w:r>
      <w:r w:rsidR="00661556" w:rsidRPr="005D62FE">
        <w:rPr>
          <w:i/>
          <w:sz w:val="20"/>
          <w:szCs w:val="20"/>
        </w:rPr>
        <w:t>»</w:t>
      </w:r>
      <w:r w:rsidRPr="005D62FE">
        <w:rPr>
          <w:i/>
          <w:sz w:val="20"/>
          <w:szCs w:val="20"/>
          <w:lang w:val="en-US"/>
        </w:rPr>
        <w:t>__________</w:t>
      </w:r>
    </w:p>
    <w:p w:rsidR="005D62FE" w:rsidRPr="005D62FE" w:rsidRDefault="005D62FE" w:rsidP="00074663">
      <w:pPr>
        <w:pStyle w:val="a3"/>
        <w:widowControl/>
        <w:spacing w:line="259" w:lineRule="auto"/>
        <w:rPr>
          <w:sz w:val="24"/>
          <w:szCs w:val="24"/>
          <w:lang w:val="en-US"/>
        </w:rPr>
      </w:pPr>
    </w:p>
    <w:p w:rsidR="005D62FE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Кейинги</w:t>
      </w:r>
      <w:r w:rsidR="005D62FE">
        <w:rPr>
          <w:sz w:val="24"/>
          <w:szCs w:val="24"/>
          <w:lang w:val="en-US"/>
        </w:rPr>
        <w:t xml:space="preserve"> </w:t>
      </w:r>
      <w:r w:rsidR="005D62FE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ринларда</w:t>
      </w:r>
      <w:r w:rsidR="005D62FE">
        <w:rPr>
          <w:sz w:val="24"/>
          <w:szCs w:val="24"/>
          <w:lang w:val="en-US"/>
        </w:rPr>
        <w:t xml:space="preserve"> ____________________________________ </w:t>
      </w:r>
      <w:r w:rsidR="005D62FE">
        <w:rPr>
          <w:sz w:val="24"/>
          <w:szCs w:val="24"/>
          <w:lang w:val="uz-Cyrl-UZ"/>
        </w:rPr>
        <w:t>н</w:t>
      </w:r>
      <w:r w:rsidRPr="005D62FE">
        <w:rPr>
          <w:sz w:val="24"/>
          <w:szCs w:val="24"/>
        </w:rPr>
        <w:t>oмидaн</w:t>
      </w:r>
      <w:r w:rsidR="005D62FE">
        <w:rPr>
          <w:sz w:val="24"/>
          <w:szCs w:val="24"/>
          <w:lang w:val="en-US"/>
        </w:rPr>
        <w:t xml:space="preserve"> __________ </w:t>
      </w:r>
      <w:r w:rsidRPr="005D62FE">
        <w:rPr>
          <w:sz w:val="24"/>
          <w:szCs w:val="24"/>
        </w:rPr>
        <w:t xml:space="preserve">асосида иш юритувчи </w:t>
      </w:r>
      <w:r w:rsidR="005D62FE">
        <w:rPr>
          <w:sz w:val="24"/>
          <w:szCs w:val="24"/>
          <w:lang w:val="en-US"/>
        </w:rPr>
        <w:t xml:space="preserve">____________________ </w:t>
      </w:r>
      <w:r w:rsidRPr="005D62FE">
        <w:rPr>
          <w:sz w:val="24"/>
          <w:szCs w:val="24"/>
        </w:rPr>
        <w:t>бир томондан (бундан буён</w:t>
      </w:r>
      <w:r w:rsidR="005D62FE">
        <w:rPr>
          <w:sz w:val="24"/>
          <w:szCs w:val="24"/>
          <w:lang w:val="en-US"/>
        </w:rPr>
        <w:t xml:space="preserve"> </w:t>
      </w:r>
      <w:r w:rsidRPr="005D62FE">
        <w:rPr>
          <w:sz w:val="24"/>
          <w:szCs w:val="24"/>
        </w:rPr>
        <w:t>матнда</w:t>
      </w:r>
      <w:r w:rsidR="005D62FE">
        <w:rPr>
          <w:sz w:val="24"/>
          <w:szCs w:val="24"/>
          <w:lang w:val="en-US"/>
        </w:rPr>
        <w:t xml:space="preserve"> </w:t>
      </w:r>
      <w:r w:rsidR="005D62FE">
        <w:rPr>
          <w:sz w:val="24"/>
          <w:szCs w:val="24"/>
          <w:lang w:val="uz-Cyrl-UZ"/>
        </w:rPr>
        <w:t xml:space="preserve">“Бажарувчи” </w:t>
      </w:r>
      <w:r w:rsidRPr="005D62FE">
        <w:rPr>
          <w:sz w:val="24"/>
          <w:szCs w:val="24"/>
        </w:rPr>
        <w:t xml:space="preserve">деб юритилади) </w:t>
      </w:r>
      <w:r w:rsidR="005D62FE"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 xml:space="preserve">амда </w:t>
      </w:r>
      <w:r w:rsidR="005D62FE" w:rsidRPr="005D62FE">
        <w:rPr>
          <w:b/>
          <w:sz w:val="24"/>
          <w:szCs w:val="24"/>
          <w:lang w:val="uz-Cyrl-UZ"/>
        </w:rPr>
        <w:t xml:space="preserve">“Ўзбекистон нашриёти” давлат </w:t>
      </w:r>
      <w:r w:rsidR="006505B8">
        <w:rPr>
          <w:b/>
          <w:sz w:val="24"/>
          <w:szCs w:val="24"/>
          <w:lang w:val="uz-Cyrl-UZ"/>
        </w:rPr>
        <w:t xml:space="preserve">муассасаси </w:t>
      </w:r>
      <w:bookmarkStart w:id="0" w:name="_GoBack"/>
      <w:bookmarkEnd w:id="0"/>
      <w:r w:rsidRPr="005D62FE">
        <w:rPr>
          <w:sz w:val="24"/>
          <w:szCs w:val="24"/>
        </w:rPr>
        <w:t xml:space="preserve">номидан </w:t>
      </w:r>
      <w:r w:rsidR="005D62FE">
        <w:rPr>
          <w:sz w:val="24"/>
          <w:szCs w:val="24"/>
          <w:lang w:val="uz-Cyrl-UZ"/>
        </w:rPr>
        <w:t>Устав</w:t>
      </w:r>
      <w:r w:rsidRPr="005D62FE">
        <w:rPr>
          <w:sz w:val="24"/>
          <w:szCs w:val="24"/>
        </w:rPr>
        <w:t xml:space="preserve"> асосида иш юритувчи </w:t>
      </w:r>
      <w:r w:rsidR="005D62FE">
        <w:rPr>
          <w:sz w:val="24"/>
          <w:szCs w:val="24"/>
          <w:lang w:val="uz-Cyrl-UZ"/>
        </w:rPr>
        <w:t>д</w:t>
      </w:r>
      <w:r w:rsidRPr="005D62FE">
        <w:rPr>
          <w:sz w:val="24"/>
          <w:szCs w:val="24"/>
        </w:rPr>
        <w:t>ирек</w:t>
      </w:r>
      <w:r w:rsidR="001402D7">
        <w:rPr>
          <w:sz w:val="24"/>
          <w:szCs w:val="24"/>
          <w:lang w:val="uz-Cyrl-UZ"/>
        </w:rPr>
        <w:t>т</w:t>
      </w:r>
      <w:r w:rsidRPr="005D62FE">
        <w:rPr>
          <w:sz w:val="24"/>
          <w:szCs w:val="24"/>
        </w:rPr>
        <w:t xml:space="preserve">ор </w:t>
      </w:r>
      <w:r w:rsidR="005D62FE">
        <w:rPr>
          <w:sz w:val="24"/>
          <w:szCs w:val="24"/>
          <w:lang w:val="uz-Cyrl-UZ"/>
        </w:rPr>
        <w:t>У</w:t>
      </w:r>
      <w:r w:rsidRPr="005D62FE">
        <w:rPr>
          <w:sz w:val="24"/>
          <w:szCs w:val="24"/>
        </w:rPr>
        <w:t>.</w:t>
      </w:r>
      <w:r w:rsidR="005D62FE">
        <w:rPr>
          <w:sz w:val="24"/>
          <w:szCs w:val="24"/>
          <w:lang w:val="uz-Cyrl-UZ"/>
        </w:rPr>
        <w:t>Хайитов</w:t>
      </w:r>
      <w:r w:rsidRPr="005D62FE">
        <w:rPr>
          <w:sz w:val="24"/>
          <w:szCs w:val="24"/>
        </w:rPr>
        <w:t xml:space="preserve">, иккинчи томондан (бундан буён матнда </w:t>
      </w:r>
      <w:r w:rsidR="005D62FE"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Буюртмачи</w:t>
      </w:r>
      <w:r w:rsidR="005D62FE"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 деб юритилади) </w:t>
      </w:r>
      <w:r w:rsidR="005D62FE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уйидагилар </w:t>
      </w:r>
      <w:r w:rsidR="005D62FE"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а</w:t>
      </w:r>
      <w:r w:rsidR="005D62FE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ида мазкур шартномани туздик:</w:t>
      </w:r>
    </w:p>
    <w:p w:rsidR="005D62FE" w:rsidRDefault="005D62FE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5D62FE" w:rsidRDefault="00661556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5D62FE">
        <w:rPr>
          <w:b/>
          <w:sz w:val="24"/>
          <w:szCs w:val="24"/>
        </w:rPr>
        <w:t>І. ШАРТНОМА МАВЗУСИ</w:t>
      </w:r>
    </w:p>
    <w:p w:rsidR="005D62FE" w:rsidRPr="005D62FE" w:rsidRDefault="005D62FE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5D62FE" w:rsidRDefault="005D62FE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1.1.</w:t>
      </w:r>
      <w:r w:rsidR="000870CD">
        <w:rPr>
          <w:sz w:val="24"/>
          <w:szCs w:val="24"/>
          <w:lang w:val="uz-Cyrl-UZ"/>
        </w:rPr>
        <w:t> 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ушбу Шартнома</w:t>
      </w:r>
      <w:r>
        <w:rPr>
          <w:sz w:val="24"/>
          <w:szCs w:val="24"/>
          <w:lang w:val="uz-Cyrl-UZ"/>
        </w:rPr>
        <w:t xml:space="preserve">нинг </w:t>
      </w:r>
      <w:r w:rsidR="00074663">
        <w:rPr>
          <w:sz w:val="24"/>
          <w:szCs w:val="24"/>
          <w:lang w:val="uz-Cyrl-UZ"/>
        </w:rPr>
        <w:t>иловасига</w:t>
      </w:r>
      <w:r w:rsidR="00661556" w:rsidRPr="005D62FE">
        <w:rPr>
          <w:sz w:val="24"/>
          <w:szCs w:val="24"/>
        </w:rPr>
        <w:t xml:space="preserve"> мувофи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 xml:space="preserve">чоп этиш </w:t>
      </w:r>
      <w:r w:rsidR="00661556" w:rsidRPr="005D62FE">
        <w:rPr>
          <w:sz w:val="24"/>
          <w:szCs w:val="24"/>
        </w:rPr>
        <w:t>ишлар</w:t>
      </w:r>
      <w:r>
        <w:rPr>
          <w:sz w:val="24"/>
          <w:szCs w:val="24"/>
          <w:lang w:val="uz-Cyrl-UZ"/>
        </w:rPr>
        <w:t>и</w:t>
      </w:r>
      <w:r w:rsidR="00661556" w:rsidRPr="005D62FE">
        <w:rPr>
          <w:sz w:val="24"/>
          <w:szCs w:val="24"/>
        </w:rPr>
        <w:t>ни</w:t>
      </w:r>
      <w:r>
        <w:rPr>
          <w:sz w:val="24"/>
          <w:szCs w:val="24"/>
          <w:lang w:val="uz-Cyrl-UZ"/>
        </w:rPr>
        <w:t xml:space="preserve"> (хизматини)</w:t>
      </w:r>
      <w:r w:rsidR="00661556" w:rsidRPr="005D62FE">
        <w:rPr>
          <w:sz w:val="24"/>
          <w:szCs w:val="24"/>
        </w:rPr>
        <w:t xml:space="preserve"> бажариш мажбуриятини олади,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эса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га бажарилган ишларни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абул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 ва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ловларни амалга ошириш мажбуриятини олади.</w:t>
      </w:r>
    </w:p>
    <w:p w:rsidR="00074663" w:rsidRPr="00074663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EA11A3" w:rsidRPr="00EA11A3" w:rsidRDefault="00661556" w:rsidP="00074663">
      <w:pPr>
        <w:pStyle w:val="a3"/>
        <w:widowControl/>
        <w:spacing w:line="259" w:lineRule="auto"/>
        <w:jc w:val="center"/>
        <w:rPr>
          <w:b/>
          <w:sz w:val="24"/>
          <w:szCs w:val="24"/>
          <w:lang w:val="uz-Cyrl-UZ"/>
        </w:rPr>
      </w:pPr>
      <w:r w:rsidRPr="00EA11A3">
        <w:rPr>
          <w:b/>
          <w:sz w:val="24"/>
          <w:szCs w:val="24"/>
        </w:rPr>
        <w:t xml:space="preserve">II. </w:t>
      </w:r>
      <w:r w:rsidR="00EA11A3" w:rsidRPr="00EA11A3">
        <w:rPr>
          <w:b/>
          <w:sz w:val="24"/>
          <w:szCs w:val="24"/>
          <w:lang w:val="uz-Cyrl-UZ"/>
        </w:rPr>
        <w:t>ТОМОНЛАРНИНГ ҲУҚУҚ ВА МАЖБУРИЯТЛАРИ</w:t>
      </w:r>
    </w:p>
    <w:p w:rsidR="00EA11A3" w:rsidRP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EA11A3" w:rsidRPr="00EA11A3" w:rsidRDefault="00661556" w:rsidP="00074663">
      <w:pPr>
        <w:pStyle w:val="a3"/>
        <w:widowControl/>
        <w:spacing w:line="259" w:lineRule="auto"/>
        <w:ind w:firstLine="709"/>
        <w:jc w:val="both"/>
        <w:rPr>
          <w:b/>
          <w:sz w:val="24"/>
          <w:szCs w:val="24"/>
        </w:rPr>
      </w:pPr>
      <w:r w:rsidRPr="00EA11A3">
        <w:rPr>
          <w:b/>
          <w:sz w:val="24"/>
          <w:szCs w:val="24"/>
        </w:rPr>
        <w:t>2.1.</w:t>
      </w:r>
      <w:r w:rsidR="000870CD">
        <w:rPr>
          <w:b/>
          <w:sz w:val="24"/>
          <w:szCs w:val="24"/>
          <w:lang w:val="uz-Cyrl-UZ"/>
        </w:rPr>
        <w:t> </w:t>
      </w:r>
      <w:r w:rsidRPr="00EA11A3">
        <w:rPr>
          <w:b/>
          <w:sz w:val="24"/>
          <w:szCs w:val="24"/>
        </w:rPr>
        <w:t xml:space="preserve">Буюртмачининг </w:t>
      </w:r>
      <w:r w:rsidR="00EA11A3" w:rsidRPr="00EA11A3">
        <w:rPr>
          <w:b/>
          <w:sz w:val="24"/>
          <w:szCs w:val="24"/>
          <w:lang w:val="uz-Cyrl-UZ"/>
        </w:rPr>
        <w:t>ҳ</w:t>
      </w:r>
      <w:r w:rsidRPr="00EA11A3">
        <w:rPr>
          <w:b/>
          <w:sz w:val="24"/>
          <w:szCs w:val="24"/>
        </w:rPr>
        <w:t>у</w:t>
      </w:r>
      <w:r w:rsidR="00EA11A3" w:rsidRPr="00EA11A3">
        <w:rPr>
          <w:b/>
          <w:sz w:val="24"/>
          <w:szCs w:val="24"/>
          <w:lang w:val="uz-Cyrl-UZ"/>
        </w:rPr>
        <w:t>қ</w:t>
      </w:r>
      <w:r w:rsidRPr="00EA11A3">
        <w:rPr>
          <w:b/>
          <w:sz w:val="24"/>
          <w:szCs w:val="24"/>
        </w:rPr>
        <w:t>у</w:t>
      </w:r>
      <w:r w:rsidR="00EA11A3" w:rsidRPr="00EA11A3">
        <w:rPr>
          <w:b/>
          <w:sz w:val="24"/>
          <w:szCs w:val="24"/>
          <w:lang w:val="uz-Cyrl-UZ"/>
        </w:rPr>
        <w:t>қ</w:t>
      </w:r>
      <w:r w:rsidRPr="00EA11A3">
        <w:rPr>
          <w:b/>
          <w:sz w:val="24"/>
          <w:szCs w:val="24"/>
        </w:rPr>
        <w:t>лари: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– “Б</w:t>
      </w:r>
      <w:r w:rsidR="00661556" w:rsidRPr="005D62FE">
        <w:rPr>
          <w:sz w:val="24"/>
          <w:szCs w:val="24"/>
        </w:rPr>
        <w:t>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>дан техник шартларга лозим даражадаги хизматларни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рсатишни талаб</w:t>
      </w:r>
      <w:r>
        <w:rPr>
          <w:sz w:val="24"/>
          <w:szCs w:val="24"/>
          <w:lang w:val="uz-Cyrl-UZ"/>
        </w:rPr>
        <w:t xml:space="preserve"> қилиш;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ў</w:t>
      </w:r>
      <w:r w:rsidR="00661556" w:rsidRPr="005D62FE">
        <w:rPr>
          <w:sz w:val="24"/>
          <w:szCs w:val="24"/>
        </w:rPr>
        <w:t>з вакиллари ор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али </w:t>
      </w:r>
      <w:r>
        <w:rPr>
          <w:sz w:val="24"/>
          <w:szCs w:val="24"/>
          <w:lang w:val="uz-Cyrl-UZ"/>
        </w:rPr>
        <w:t>“</w:t>
      </w:r>
      <w:r w:rsidR="00075482">
        <w:rPr>
          <w:sz w:val="24"/>
          <w:szCs w:val="24"/>
          <w:lang w:val="uz-Cyrl-UZ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нинг фаолиятига аралашмаган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олда амалга оширилаётган ишларни мониторинг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илиш, чоп этиш жараёнида махсулот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исмларининг тайёрланиши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йича матбаа сифатини назорат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илиш, бу жараёнда камчилик ва ну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сонлар ани</w:t>
      </w:r>
      <w:r>
        <w:rPr>
          <w:sz w:val="24"/>
          <w:szCs w:val="24"/>
          <w:lang w:val="uz-Cyrl-UZ"/>
        </w:rPr>
        <w:t>қл</w:t>
      </w:r>
      <w:r w:rsidR="00661556" w:rsidRPr="005D62FE">
        <w:rPr>
          <w:sz w:val="24"/>
          <w:szCs w:val="24"/>
        </w:rPr>
        <w:t>анган та</w:t>
      </w:r>
      <w:r>
        <w:rPr>
          <w:sz w:val="24"/>
          <w:szCs w:val="24"/>
          <w:lang w:val="uz-Cyrl-UZ"/>
        </w:rPr>
        <w:t>қд</w:t>
      </w:r>
      <w:r w:rsidR="00661556" w:rsidRPr="005D62FE">
        <w:rPr>
          <w:sz w:val="24"/>
          <w:szCs w:val="24"/>
        </w:rPr>
        <w:t>ирда, ушбу камчилик ва ну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сонларни тузатиш (бартараф этиш)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йича ижрочини ёзма равишда ого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лантириш;</w:t>
      </w:r>
    </w:p>
    <w:p w:rsidR="00EA11A3" w:rsidRP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– к</w:t>
      </w:r>
      <w:r w:rsidR="00661556" w:rsidRPr="005D62FE">
        <w:rPr>
          <w:sz w:val="24"/>
          <w:szCs w:val="24"/>
        </w:rPr>
        <w:t>итобга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лган мутла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муаллифлик (ноширлик)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у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у</w:t>
      </w:r>
      <w:r>
        <w:rPr>
          <w:sz w:val="24"/>
          <w:szCs w:val="24"/>
          <w:lang w:val="uz-Cyrl-UZ"/>
        </w:rPr>
        <w:t>қл</w:t>
      </w:r>
      <w:r w:rsidR="00661556" w:rsidRPr="005D62FE">
        <w:rPr>
          <w:sz w:val="24"/>
          <w:szCs w:val="24"/>
        </w:rPr>
        <w:t xml:space="preserve">арига эгалик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илиш </w:t>
      </w:r>
      <w:r>
        <w:rPr>
          <w:sz w:val="24"/>
          <w:szCs w:val="24"/>
          <w:lang w:val="uz-Cyrl-UZ"/>
        </w:rPr>
        <w:t>“Б</w:t>
      </w:r>
      <w:r w:rsidR="00661556" w:rsidRPr="005D62FE">
        <w:rPr>
          <w:sz w:val="24"/>
          <w:szCs w:val="24"/>
        </w:rPr>
        <w:t>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да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олади</w:t>
      </w:r>
      <w:r>
        <w:rPr>
          <w:sz w:val="24"/>
          <w:szCs w:val="24"/>
          <w:lang w:val="uz-Cyrl-UZ"/>
        </w:rPr>
        <w:t>;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ў</w:t>
      </w:r>
      <w:r w:rsidR="00661556" w:rsidRPr="005D62FE">
        <w:rPr>
          <w:sz w:val="24"/>
          <w:szCs w:val="24"/>
        </w:rPr>
        <w:t xml:space="preserve">рнатилган сифат ва техник талабларга мос келмаган китобларни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абул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илмаслик, уларни шартномада белгиланган талабларга мувофи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китобларга алмаштиришни талаб </w:t>
      </w:r>
      <w:r>
        <w:rPr>
          <w:sz w:val="24"/>
          <w:szCs w:val="24"/>
          <w:lang w:val="uz-Cyrl-UZ"/>
        </w:rPr>
        <w:t>қили</w:t>
      </w:r>
      <w:r w:rsidR="00661556" w:rsidRPr="005D62FE">
        <w:rPr>
          <w:sz w:val="24"/>
          <w:szCs w:val="24"/>
        </w:rPr>
        <w:t>ш;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лозим даражадаги сифатда хизмат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рсатилмаган та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дирда,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з хо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ишига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ра</w:t>
      </w:r>
      <w:r>
        <w:rPr>
          <w:sz w:val="24"/>
          <w:szCs w:val="24"/>
          <w:lang w:val="uz-Cyrl-UZ"/>
        </w:rPr>
        <w:t xml:space="preserve"> қ</w:t>
      </w:r>
      <w:r w:rsidR="00661556" w:rsidRPr="005D62FE">
        <w:rPr>
          <w:sz w:val="24"/>
          <w:szCs w:val="24"/>
        </w:rPr>
        <w:t xml:space="preserve">уйидагиларни талаб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илиш: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 xml:space="preserve">камчиликларни бепул бартараф этиш ёки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нинг ёки учинчи шахснинг камчиликларни бартараф этишга доир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аражатларини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оплаш;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 xml:space="preserve">шартнома шартларининг бажарилмаганлиги ёки лозим даражада бажарилмаганлиги натижасида етказилган зарарни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оплашни талаб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илиш.</w:t>
      </w:r>
    </w:p>
    <w:p w:rsidR="00EA11A3" w:rsidRPr="00EA11A3" w:rsidRDefault="00EA11A3" w:rsidP="00074663">
      <w:pPr>
        <w:pStyle w:val="a3"/>
        <w:widowControl/>
        <w:spacing w:line="259" w:lineRule="auto"/>
        <w:ind w:firstLine="709"/>
        <w:jc w:val="both"/>
        <w:rPr>
          <w:b/>
          <w:sz w:val="24"/>
          <w:szCs w:val="24"/>
        </w:rPr>
      </w:pPr>
      <w:r w:rsidRPr="00EA11A3">
        <w:rPr>
          <w:b/>
          <w:sz w:val="24"/>
          <w:szCs w:val="24"/>
          <w:lang w:val="uz-Cyrl-UZ"/>
        </w:rPr>
        <w:t>2.2.</w:t>
      </w:r>
      <w:r w:rsidR="000870CD">
        <w:rPr>
          <w:b/>
          <w:sz w:val="24"/>
          <w:szCs w:val="24"/>
          <w:lang w:val="uz-Cyrl-UZ"/>
        </w:rPr>
        <w:t> </w:t>
      </w:r>
      <w:r w:rsidR="00661556" w:rsidRPr="00EA11A3">
        <w:rPr>
          <w:b/>
          <w:sz w:val="24"/>
          <w:szCs w:val="24"/>
        </w:rPr>
        <w:t>Буюртмачинипг мажбуриятлари: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ушбу Шартнома шартларига мувофи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рсатилган хизматларни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абул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</w:t>
      </w:r>
      <w:r>
        <w:rPr>
          <w:sz w:val="24"/>
          <w:szCs w:val="24"/>
          <w:lang w:val="uz-Cyrl-UZ"/>
        </w:rPr>
        <w:t>ш</w:t>
      </w:r>
      <w:r w:rsidR="00661556" w:rsidRPr="005D62FE">
        <w:rPr>
          <w:sz w:val="24"/>
          <w:szCs w:val="24"/>
        </w:rPr>
        <w:t>;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Ижрочи томонидан тасди</w:t>
      </w:r>
      <w:r>
        <w:rPr>
          <w:sz w:val="24"/>
          <w:szCs w:val="24"/>
          <w:lang w:val="uz-Cyrl-UZ"/>
        </w:rPr>
        <w:t>қл</w:t>
      </w:r>
      <w:r w:rsidR="00661556" w:rsidRPr="005D62FE">
        <w:rPr>
          <w:sz w:val="24"/>
          <w:szCs w:val="24"/>
        </w:rPr>
        <w:t>аш учун топширилган китобларни сигнал н</w:t>
      </w:r>
      <w:r>
        <w:rPr>
          <w:sz w:val="24"/>
          <w:szCs w:val="24"/>
          <w:lang w:val="uz-Cyrl-UZ"/>
        </w:rPr>
        <w:t>у</w:t>
      </w:r>
      <w:r w:rsidR="00661556" w:rsidRPr="005D62FE">
        <w:rPr>
          <w:sz w:val="24"/>
          <w:szCs w:val="24"/>
        </w:rPr>
        <w:t>с</w:t>
      </w:r>
      <w:r>
        <w:rPr>
          <w:sz w:val="24"/>
          <w:szCs w:val="24"/>
          <w:lang w:val="uz-Cyrl-UZ"/>
        </w:rPr>
        <w:t>хаси</w:t>
      </w:r>
      <w:r w:rsidR="00661556" w:rsidRPr="005D62FE">
        <w:rPr>
          <w:sz w:val="24"/>
          <w:szCs w:val="24"/>
        </w:rPr>
        <w:t xml:space="preserve">ни </w:t>
      </w:r>
      <w:r>
        <w:rPr>
          <w:sz w:val="24"/>
          <w:szCs w:val="24"/>
        </w:rPr>
        <w:br/>
      </w:r>
      <w:r w:rsidR="00661556" w:rsidRPr="005D62FE">
        <w:rPr>
          <w:sz w:val="24"/>
          <w:szCs w:val="24"/>
        </w:rPr>
        <w:t>3 (уч) иш куни мобайнида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риб чи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иб,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з фикрини билдириш</w:t>
      </w:r>
      <w:r>
        <w:rPr>
          <w:sz w:val="24"/>
          <w:szCs w:val="24"/>
          <w:lang w:val="uz-Cyrl-UZ"/>
        </w:rPr>
        <w:t>,</w:t>
      </w:r>
      <w:r w:rsidR="00661556" w:rsidRPr="005D62FE">
        <w:rPr>
          <w:sz w:val="24"/>
          <w:szCs w:val="24"/>
        </w:rPr>
        <w:t xml:space="preserve"> китобларни чоп этишга рухсат бериш ёки тегишли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згартиришларни киритишни таклиф этиш;</w:t>
      </w:r>
    </w:p>
    <w:p w:rsidR="00EA11A3" w:rsidRDefault="00EA11A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ушбу Шартноманинг 3.1 ва 3.2-бандларига мувофи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рсатилган хизматлар учун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ловларни амалга ошириш.</w:t>
      </w:r>
    </w:p>
    <w:p w:rsidR="00075482" w:rsidRPr="00075482" w:rsidRDefault="00075482" w:rsidP="00074663">
      <w:pPr>
        <w:pStyle w:val="a3"/>
        <w:widowControl/>
        <w:spacing w:line="259" w:lineRule="auto"/>
        <w:ind w:firstLine="709"/>
        <w:jc w:val="both"/>
        <w:rPr>
          <w:b/>
          <w:sz w:val="24"/>
          <w:szCs w:val="24"/>
        </w:rPr>
      </w:pPr>
      <w:r w:rsidRPr="00075482">
        <w:rPr>
          <w:b/>
          <w:sz w:val="24"/>
          <w:szCs w:val="24"/>
          <w:lang w:val="uz-Cyrl-UZ"/>
        </w:rPr>
        <w:t>2.3.</w:t>
      </w:r>
      <w:r w:rsidR="000870CD">
        <w:rPr>
          <w:b/>
          <w:sz w:val="24"/>
          <w:szCs w:val="24"/>
          <w:lang w:val="uz-Cyrl-UZ"/>
        </w:rPr>
        <w:t> </w:t>
      </w:r>
      <w:r w:rsidR="00661556" w:rsidRPr="00075482">
        <w:rPr>
          <w:b/>
          <w:sz w:val="24"/>
          <w:szCs w:val="24"/>
        </w:rPr>
        <w:t xml:space="preserve">Бажарувчининг </w:t>
      </w:r>
      <w:r w:rsidRPr="00075482">
        <w:rPr>
          <w:b/>
          <w:sz w:val="24"/>
          <w:szCs w:val="24"/>
          <w:lang w:val="uz-Cyrl-UZ"/>
        </w:rPr>
        <w:t>ҳ</w:t>
      </w:r>
      <w:r w:rsidR="00661556" w:rsidRPr="00075482">
        <w:rPr>
          <w:b/>
          <w:sz w:val="24"/>
          <w:szCs w:val="24"/>
        </w:rPr>
        <w:t>у</w:t>
      </w:r>
      <w:r w:rsidRPr="00075482">
        <w:rPr>
          <w:b/>
          <w:sz w:val="24"/>
          <w:szCs w:val="24"/>
          <w:lang w:val="uz-Cyrl-UZ"/>
        </w:rPr>
        <w:t>қ</w:t>
      </w:r>
      <w:r w:rsidR="00661556" w:rsidRPr="00075482">
        <w:rPr>
          <w:b/>
          <w:sz w:val="24"/>
          <w:szCs w:val="24"/>
        </w:rPr>
        <w:t>у</w:t>
      </w:r>
      <w:r w:rsidRPr="00075482">
        <w:rPr>
          <w:b/>
          <w:sz w:val="24"/>
          <w:szCs w:val="24"/>
          <w:lang w:val="uz-Cyrl-UZ"/>
        </w:rPr>
        <w:t>қ</w:t>
      </w:r>
      <w:r w:rsidR="00661556" w:rsidRPr="00075482">
        <w:rPr>
          <w:b/>
          <w:sz w:val="24"/>
          <w:szCs w:val="24"/>
        </w:rPr>
        <w:t>лари:</w:t>
      </w:r>
    </w:p>
    <w:p w:rsidR="00075482" w:rsidRDefault="00075482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“Б</w:t>
      </w:r>
      <w:r w:rsidR="00661556" w:rsidRPr="005D62FE">
        <w:rPr>
          <w:sz w:val="24"/>
          <w:szCs w:val="24"/>
        </w:rPr>
        <w:t>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дан амалдаги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онунчиликда белгиланган тартибда ва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ажмда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рсатилган хизматлар учун олдиндан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лов ва якуний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исоб-китобларни амалга оширишни талаб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илиш;</w:t>
      </w:r>
    </w:p>
    <w:p w:rsidR="00075482" w:rsidRDefault="00075482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lastRenderedPageBreak/>
        <w:t>– </w:t>
      </w:r>
      <w:r w:rsidR="00661556" w:rsidRPr="005D62FE">
        <w:rPr>
          <w:sz w:val="24"/>
          <w:szCs w:val="24"/>
        </w:rPr>
        <w:t>Шартнома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мажбуриятларини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бажармаганлиги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учун</w:t>
      </w:r>
      <w:r>
        <w:rPr>
          <w:sz w:val="24"/>
          <w:szCs w:val="24"/>
          <w:lang w:val="uz-Cyrl-UZ"/>
        </w:rPr>
        <w:t xml:space="preserve"> “Б</w:t>
      </w:r>
      <w:r w:rsidR="00661556" w:rsidRPr="005D62FE">
        <w:rPr>
          <w:sz w:val="24"/>
          <w:szCs w:val="24"/>
        </w:rPr>
        <w:t>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>ни</w:t>
      </w:r>
      <w:r>
        <w:rPr>
          <w:sz w:val="24"/>
          <w:szCs w:val="24"/>
          <w:lang w:val="uz-Cyrl-UZ"/>
        </w:rPr>
        <w:t xml:space="preserve"> ў</w:t>
      </w:r>
      <w:r w:rsidR="00661556" w:rsidRPr="005D62FE">
        <w:rPr>
          <w:sz w:val="24"/>
          <w:szCs w:val="24"/>
        </w:rPr>
        <w:t xml:space="preserve">рнатилган тартибда жавобгарликка тортишни талаб </w:t>
      </w:r>
      <w:r>
        <w:rPr>
          <w:sz w:val="24"/>
          <w:szCs w:val="24"/>
          <w:lang w:val="uz-Cyrl-UZ"/>
        </w:rPr>
        <w:t>қ</w:t>
      </w:r>
      <w:r>
        <w:rPr>
          <w:sz w:val="24"/>
          <w:szCs w:val="24"/>
        </w:rPr>
        <w:t>илиш</w:t>
      </w:r>
      <w:r>
        <w:rPr>
          <w:sz w:val="24"/>
          <w:szCs w:val="24"/>
          <w:lang w:val="uz-Cyrl-UZ"/>
        </w:rPr>
        <w:t>;</w:t>
      </w:r>
    </w:p>
    <w:p w:rsidR="00FD30E6" w:rsidRDefault="00075482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“Б</w:t>
      </w:r>
      <w:r w:rsidR="00661556" w:rsidRPr="005D62FE">
        <w:rPr>
          <w:sz w:val="24"/>
          <w:szCs w:val="24"/>
        </w:rPr>
        <w:t>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>дан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бажарилган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 xml:space="preserve">ишни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абул </w:t>
      </w:r>
      <w:r w:rsidR="00FD30E6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илишни асоссиз равишда</w:t>
      </w:r>
      <w:r w:rsidR="00FD30E6"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рад этиш</w:t>
      </w:r>
      <w:r w:rsidR="00FD30E6"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натижасида етказилган зарарни</w:t>
      </w:r>
      <w:r w:rsidR="00FD30E6"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 xml:space="preserve">талаб </w:t>
      </w:r>
      <w:r w:rsidR="00FD30E6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илиш;</w:t>
      </w:r>
    </w:p>
    <w:p w:rsidR="00FD30E6" w:rsidRPr="00FD30E6" w:rsidRDefault="00FD30E6" w:rsidP="00074663">
      <w:pPr>
        <w:pStyle w:val="a3"/>
        <w:widowControl/>
        <w:spacing w:line="259" w:lineRule="auto"/>
        <w:ind w:firstLine="709"/>
        <w:jc w:val="both"/>
        <w:rPr>
          <w:b/>
          <w:sz w:val="24"/>
          <w:szCs w:val="24"/>
        </w:rPr>
      </w:pPr>
      <w:r w:rsidRPr="00FD30E6">
        <w:rPr>
          <w:b/>
          <w:sz w:val="24"/>
          <w:szCs w:val="24"/>
          <w:lang w:val="uz-Cyrl-UZ"/>
        </w:rPr>
        <w:t>2.4.</w:t>
      </w:r>
      <w:r w:rsidR="000870CD">
        <w:rPr>
          <w:b/>
          <w:sz w:val="24"/>
          <w:szCs w:val="24"/>
          <w:lang w:val="uz-Cyrl-UZ"/>
        </w:rPr>
        <w:t> </w:t>
      </w:r>
      <w:r w:rsidR="00661556" w:rsidRPr="00FD30E6">
        <w:rPr>
          <w:b/>
          <w:sz w:val="24"/>
          <w:szCs w:val="24"/>
        </w:rPr>
        <w:t>Бажарувчининг мажбуриятлари:</w:t>
      </w:r>
    </w:p>
    <w:p w:rsidR="00FD30E6" w:rsidRDefault="00FD30E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 xml:space="preserve">китобларни мазкур </w:t>
      </w:r>
      <w:r>
        <w:rPr>
          <w:sz w:val="24"/>
          <w:szCs w:val="24"/>
          <w:lang w:val="uz-Cyrl-UZ"/>
        </w:rPr>
        <w:t>ш</w:t>
      </w:r>
      <w:r w:rsidR="00661556" w:rsidRPr="005D62FE">
        <w:rPr>
          <w:sz w:val="24"/>
          <w:szCs w:val="24"/>
        </w:rPr>
        <w:t>артноман</w:t>
      </w:r>
      <w:r>
        <w:rPr>
          <w:sz w:val="24"/>
          <w:szCs w:val="24"/>
          <w:lang w:val="uz-Cyrl-UZ"/>
        </w:rPr>
        <w:t>инг</w:t>
      </w:r>
      <w:r w:rsidR="00074663">
        <w:rPr>
          <w:sz w:val="24"/>
          <w:szCs w:val="24"/>
          <w:lang w:val="uz-Cyrl-UZ"/>
        </w:rPr>
        <w:t xml:space="preserve"> иловасида</w:t>
      </w:r>
      <w:r>
        <w:rPr>
          <w:sz w:val="24"/>
          <w:szCs w:val="24"/>
          <w:lang w:val="uz-Cyrl-UZ"/>
        </w:rPr>
        <w:t xml:space="preserve"> белгиланган</w:t>
      </w:r>
      <w:r w:rsidR="00661556" w:rsidRPr="005D62FE">
        <w:rPr>
          <w:sz w:val="24"/>
          <w:szCs w:val="24"/>
        </w:rPr>
        <w:t xml:space="preserve"> техник тафсилотлари асосида чоп этиш (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зи </w:t>
      </w:r>
      <w:r>
        <w:rPr>
          <w:sz w:val="24"/>
          <w:szCs w:val="24"/>
          <w:lang w:val="uz-Cyrl-UZ"/>
        </w:rPr>
        <w:t xml:space="preserve">мустақил равишда шартномада </w:t>
      </w:r>
      <w:r w:rsidR="00661556" w:rsidRPr="005D62FE">
        <w:rPr>
          <w:sz w:val="24"/>
          <w:szCs w:val="24"/>
        </w:rPr>
        <w:t>белгиланган ададдан орти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ча чоп этиши та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ланади);</w:t>
      </w:r>
    </w:p>
    <w:p w:rsidR="00FD30E6" w:rsidRDefault="00FD30E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китобларни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белгиланган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муддат(лар)да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чоп этиш</w:t>
      </w:r>
      <w:r>
        <w:rPr>
          <w:sz w:val="24"/>
          <w:szCs w:val="24"/>
          <w:lang w:val="uz-Cyrl-UZ"/>
        </w:rPr>
        <w:t>;</w:t>
      </w:r>
    </w:p>
    <w:p w:rsidR="00FD30E6" w:rsidRDefault="00FD30E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– 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шартномага мувофи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етказиб бераётган </w:t>
      </w:r>
      <w:r>
        <w:rPr>
          <w:sz w:val="24"/>
          <w:szCs w:val="24"/>
          <w:lang w:val="uz-Cyrl-UZ"/>
        </w:rPr>
        <w:t xml:space="preserve">китобларни </w:t>
      </w:r>
      <w:r w:rsidR="00661556" w:rsidRPr="005D62FE">
        <w:rPr>
          <w:sz w:val="24"/>
          <w:szCs w:val="24"/>
        </w:rPr>
        <w:t xml:space="preserve">амалдаги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онун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ужжатлари та</w:t>
      </w:r>
      <w:r>
        <w:rPr>
          <w:sz w:val="24"/>
          <w:szCs w:val="24"/>
          <w:lang w:val="uz-Cyrl-UZ"/>
        </w:rPr>
        <w:t>л</w:t>
      </w:r>
      <w:r w:rsidR="00661556" w:rsidRPr="005D62FE">
        <w:rPr>
          <w:sz w:val="24"/>
          <w:szCs w:val="24"/>
        </w:rPr>
        <w:t xml:space="preserve">аблари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амда </w:t>
      </w:r>
      <w:r>
        <w:rPr>
          <w:sz w:val="24"/>
          <w:szCs w:val="24"/>
          <w:lang w:val="uz-Cyrl-UZ"/>
        </w:rPr>
        <w:t xml:space="preserve">шартномада белгиланган </w:t>
      </w:r>
      <w:r w:rsidR="00661556" w:rsidRPr="005D62FE">
        <w:rPr>
          <w:sz w:val="24"/>
          <w:szCs w:val="24"/>
        </w:rPr>
        <w:t>техник тафсилотлар</w:t>
      </w:r>
      <w:r>
        <w:rPr>
          <w:sz w:val="24"/>
          <w:szCs w:val="24"/>
          <w:lang w:val="uz-Cyrl-UZ"/>
        </w:rPr>
        <w:t>га тўлиқ мос равишда</w:t>
      </w:r>
      <w:r w:rsidR="00661556"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 xml:space="preserve">чоп этишни </w:t>
      </w:r>
      <w:r>
        <w:rPr>
          <w:sz w:val="24"/>
          <w:szCs w:val="24"/>
        </w:rPr>
        <w:t>кафолатлайди</w:t>
      </w:r>
      <w:r>
        <w:rPr>
          <w:sz w:val="24"/>
          <w:szCs w:val="24"/>
          <w:lang w:val="uz-Cyrl-UZ"/>
        </w:rPr>
        <w:t>;</w:t>
      </w:r>
    </w:p>
    <w:p w:rsidR="00FD30E6" w:rsidRDefault="00FD30E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arap хизмат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рсатиш жараёнида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шартнома шартларидан ва техник шартлардан четга чи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са,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>нинг та</w:t>
      </w:r>
      <w:r>
        <w:rPr>
          <w:sz w:val="24"/>
          <w:szCs w:val="24"/>
          <w:lang w:val="uz-Cyrl-UZ"/>
        </w:rPr>
        <w:t>л</w:t>
      </w:r>
      <w:r w:rsidR="00661556" w:rsidRPr="005D62FE">
        <w:rPr>
          <w:sz w:val="24"/>
          <w:szCs w:val="24"/>
        </w:rPr>
        <w:t>абига биноан уч кун ичида ани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ланган барча камчиликларни бепул бартараф этиш</w:t>
      </w:r>
      <w:r>
        <w:rPr>
          <w:sz w:val="24"/>
          <w:szCs w:val="24"/>
          <w:lang w:val="uz-Cyrl-UZ"/>
        </w:rPr>
        <w:t>и лозим</w:t>
      </w:r>
      <w:r w:rsidR="00661556" w:rsidRPr="005D62FE">
        <w:rPr>
          <w:sz w:val="24"/>
          <w:szCs w:val="24"/>
        </w:rPr>
        <w:t>.</w:t>
      </w:r>
    </w:p>
    <w:p w:rsidR="00FD30E6" w:rsidRDefault="00FD30E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FD30E6" w:rsidRPr="00FD30E6" w:rsidRDefault="00FD30E6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FD30E6">
        <w:rPr>
          <w:b/>
          <w:sz w:val="24"/>
          <w:szCs w:val="24"/>
        </w:rPr>
        <w:t>II</w:t>
      </w:r>
      <w:r w:rsidR="00661556" w:rsidRPr="00FD30E6">
        <w:rPr>
          <w:b/>
          <w:sz w:val="24"/>
          <w:szCs w:val="24"/>
        </w:rPr>
        <w:t>I. ШАРТ</w:t>
      </w:r>
      <w:r w:rsidRPr="00FD30E6">
        <w:rPr>
          <w:b/>
          <w:sz w:val="24"/>
          <w:szCs w:val="24"/>
          <w:lang w:val="uz-Cyrl-UZ"/>
        </w:rPr>
        <w:t>Н</w:t>
      </w:r>
      <w:r w:rsidR="00661556" w:rsidRPr="00FD30E6">
        <w:rPr>
          <w:b/>
          <w:sz w:val="24"/>
          <w:szCs w:val="24"/>
        </w:rPr>
        <w:t>ОМА БА</w:t>
      </w:r>
      <w:r w:rsidRPr="00FD30E6">
        <w:rPr>
          <w:b/>
          <w:sz w:val="24"/>
          <w:szCs w:val="24"/>
          <w:lang w:val="uz-Cyrl-UZ"/>
        </w:rPr>
        <w:t>Ҳ</w:t>
      </w:r>
      <w:r w:rsidR="00661556" w:rsidRPr="00FD30E6">
        <w:rPr>
          <w:b/>
          <w:sz w:val="24"/>
          <w:szCs w:val="24"/>
        </w:rPr>
        <w:t xml:space="preserve">ОСИ ВА </w:t>
      </w:r>
      <w:r w:rsidRPr="00FD30E6">
        <w:rPr>
          <w:b/>
          <w:sz w:val="24"/>
          <w:szCs w:val="24"/>
          <w:lang w:val="uz-Cyrl-UZ"/>
        </w:rPr>
        <w:t>Ҳ</w:t>
      </w:r>
      <w:r w:rsidR="00661556" w:rsidRPr="00FD30E6">
        <w:rPr>
          <w:b/>
          <w:sz w:val="24"/>
          <w:szCs w:val="24"/>
        </w:rPr>
        <w:t>ИСОБ-</w:t>
      </w:r>
      <w:r w:rsidRPr="00FD30E6">
        <w:rPr>
          <w:b/>
          <w:sz w:val="24"/>
          <w:szCs w:val="24"/>
          <w:lang w:val="uz-Cyrl-UZ"/>
        </w:rPr>
        <w:t>КИ</w:t>
      </w:r>
      <w:r w:rsidR="00661556" w:rsidRPr="00FD30E6">
        <w:rPr>
          <w:b/>
          <w:sz w:val="24"/>
          <w:szCs w:val="24"/>
        </w:rPr>
        <w:t xml:space="preserve">ТОБ </w:t>
      </w:r>
      <w:r w:rsidRPr="00FD30E6">
        <w:rPr>
          <w:b/>
          <w:sz w:val="24"/>
          <w:szCs w:val="24"/>
          <w:lang w:val="uz-Cyrl-UZ"/>
        </w:rPr>
        <w:t>Қ</w:t>
      </w:r>
      <w:r w:rsidR="00661556" w:rsidRPr="00FD30E6">
        <w:rPr>
          <w:b/>
          <w:sz w:val="24"/>
          <w:szCs w:val="24"/>
        </w:rPr>
        <w:t>ИЛИШ ТАРТ</w:t>
      </w:r>
      <w:r w:rsidRPr="00FD30E6">
        <w:rPr>
          <w:b/>
          <w:sz w:val="24"/>
          <w:szCs w:val="24"/>
          <w:lang w:val="uz-Cyrl-UZ"/>
        </w:rPr>
        <w:t>И</w:t>
      </w:r>
      <w:r w:rsidR="00661556" w:rsidRPr="00FD30E6">
        <w:rPr>
          <w:b/>
          <w:sz w:val="24"/>
          <w:szCs w:val="24"/>
        </w:rPr>
        <w:t>БИ</w:t>
      </w:r>
    </w:p>
    <w:p w:rsidR="00FD30E6" w:rsidRPr="00FD30E6" w:rsidRDefault="00FD30E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FD30E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Ушбу шартноманинг ба</w:t>
      </w:r>
      <w:r w:rsidR="00FD30E6"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 xml:space="preserve">оси </w:t>
      </w:r>
      <w:r w:rsidR="00FD30E6" w:rsidRPr="00FD30E6">
        <w:rPr>
          <w:sz w:val="24"/>
          <w:szCs w:val="24"/>
          <w:lang w:val="ru-RU"/>
        </w:rPr>
        <w:t xml:space="preserve">____________________ </w:t>
      </w:r>
      <w:r w:rsidRPr="005D62FE">
        <w:rPr>
          <w:sz w:val="24"/>
          <w:szCs w:val="24"/>
        </w:rPr>
        <w:t>с</w:t>
      </w:r>
      <w:r w:rsidR="00FD30E6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м,</w:t>
      </w:r>
      <w:r w:rsidR="00FD30E6">
        <w:rPr>
          <w:sz w:val="24"/>
          <w:szCs w:val="24"/>
          <w:lang w:val="uz-Cyrl-UZ"/>
        </w:rPr>
        <w:t xml:space="preserve"> ҚҚ</w:t>
      </w:r>
      <w:r w:rsidRPr="005D62FE">
        <w:rPr>
          <w:sz w:val="24"/>
          <w:szCs w:val="24"/>
        </w:rPr>
        <w:t>С</w:t>
      </w:r>
      <w:r w:rsidR="00FD30E6">
        <w:rPr>
          <w:sz w:val="24"/>
          <w:szCs w:val="24"/>
          <w:lang w:val="uz-Cyrl-UZ"/>
        </w:rPr>
        <w:t xml:space="preserve"> билан</w:t>
      </w:r>
      <w:r w:rsidRPr="005D62FE">
        <w:rPr>
          <w:sz w:val="24"/>
          <w:szCs w:val="24"/>
        </w:rPr>
        <w:t xml:space="preserve"> ташкил этади.</w:t>
      </w:r>
    </w:p>
    <w:p w:rsidR="00661556" w:rsidRDefault="00FD30E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3.1.</w:t>
      </w:r>
      <w:r w:rsidR="000870CD">
        <w:rPr>
          <w:sz w:val="24"/>
          <w:szCs w:val="24"/>
          <w:lang w:val="uz-Cyrl-UZ"/>
        </w:rPr>
        <w:t> 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 xml:space="preserve">” </w:t>
      </w:r>
      <w:r w:rsidR="00661556" w:rsidRPr="005D62FE">
        <w:rPr>
          <w:sz w:val="24"/>
          <w:szCs w:val="24"/>
        </w:rPr>
        <w:t>такдим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этиладиган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хизматнинг</w:t>
      </w:r>
      <w:r>
        <w:rPr>
          <w:sz w:val="24"/>
          <w:szCs w:val="24"/>
          <w:lang w:val="uz-Cyrl-UZ"/>
        </w:rPr>
        <w:t xml:space="preserve"> </w:t>
      </w:r>
      <w:r w:rsidR="001402D7">
        <w:rPr>
          <w:sz w:val="24"/>
          <w:szCs w:val="24"/>
          <w:lang w:val="uz-Cyrl-UZ"/>
        </w:rPr>
        <w:t>30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фо</w:t>
      </w:r>
      <w:r>
        <w:rPr>
          <w:sz w:val="24"/>
          <w:szCs w:val="24"/>
          <w:lang w:val="uz-Cyrl-UZ"/>
        </w:rPr>
        <w:t xml:space="preserve">изи </w:t>
      </w:r>
      <w:r>
        <w:rPr>
          <w:sz w:val="24"/>
          <w:szCs w:val="24"/>
        </w:rPr>
        <w:t>____________________</w:t>
      </w:r>
      <w:r w:rsidR="00661556" w:rsidRPr="005D62FE">
        <w:rPr>
          <w:sz w:val="24"/>
          <w:szCs w:val="24"/>
        </w:rPr>
        <w:t xml:space="preserve"> с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м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ми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дорида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олдиндан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ловни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амалга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оширади</w:t>
      </w:r>
      <w:r w:rsidR="00661556"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ва</w:t>
      </w:r>
      <w:r w:rsidR="00661556"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мабла</w:t>
      </w:r>
      <w:r w:rsidR="00661556">
        <w:rPr>
          <w:sz w:val="24"/>
          <w:szCs w:val="24"/>
          <w:lang w:val="uz-Cyrl-UZ"/>
        </w:rPr>
        <w:t>ғ “</w:t>
      </w:r>
      <w:r w:rsidR="00661556" w:rsidRPr="005D62FE">
        <w:rPr>
          <w:sz w:val="24"/>
          <w:szCs w:val="24"/>
        </w:rPr>
        <w:t>Бажарувчи</w:t>
      </w:r>
      <w:r w:rsidR="00661556"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>нинг</w:t>
      </w:r>
      <w:r w:rsidR="00661556">
        <w:rPr>
          <w:sz w:val="24"/>
          <w:szCs w:val="24"/>
          <w:lang w:val="uz-Cyrl-UZ"/>
        </w:rPr>
        <w:t xml:space="preserve"> ҳ</w:t>
      </w:r>
      <w:r w:rsidR="00661556" w:rsidRPr="005D62FE">
        <w:rPr>
          <w:sz w:val="24"/>
          <w:szCs w:val="24"/>
        </w:rPr>
        <w:t>исоб ра</w:t>
      </w:r>
      <w:r w:rsidR="00661556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амига келиб тушган санадан бошлаб ушбу шартноманинг мажбуриятлари бажарилиши бошланади.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рсатилган хизматлар учун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 xml:space="preserve">исоб-китобнинг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олган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исми бажарилган ишлар т</w:t>
      </w:r>
      <w:r>
        <w:rPr>
          <w:sz w:val="24"/>
          <w:szCs w:val="24"/>
          <w:lang w:val="uz-Cyrl-UZ"/>
        </w:rPr>
        <w:t>ўғ</w:t>
      </w:r>
      <w:r w:rsidRPr="005D62FE">
        <w:rPr>
          <w:sz w:val="24"/>
          <w:szCs w:val="24"/>
        </w:rPr>
        <w:t xml:space="preserve">рисидаги далолатнома имзоланганидан кейин </w:t>
      </w:r>
      <w:r>
        <w:rPr>
          <w:sz w:val="24"/>
          <w:szCs w:val="24"/>
          <w:lang w:val="uz-Cyrl-UZ"/>
        </w:rPr>
        <w:t>ўттиз</w:t>
      </w:r>
      <w:r w:rsidRPr="005D62FE">
        <w:rPr>
          <w:sz w:val="24"/>
          <w:szCs w:val="24"/>
        </w:rPr>
        <w:t xml:space="preserve"> иш куни ичида амалга оширилади.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3.2.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Ишлар б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йича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исоб-китоблар банк</w:t>
      </w:r>
      <w:r>
        <w:rPr>
          <w:sz w:val="24"/>
          <w:szCs w:val="24"/>
          <w:lang w:val="uz-Cyrl-UZ"/>
        </w:rPr>
        <w:t xml:space="preserve"> ўт</w:t>
      </w:r>
      <w:r w:rsidRPr="005D62FE">
        <w:rPr>
          <w:sz w:val="24"/>
          <w:szCs w:val="24"/>
        </w:rPr>
        <w:t>казмаси ор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али 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нинг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исоб ра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амига</w:t>
      </w:r>
      <w:r>
        <w:rPr>
          <w:sz w:val="24"/>
          <w:szCs w:val="24"/>
          <w:lang w:val="uz-Cyrl-UZ"/>
        </w:rPr>
        <w:t xml:space="preserve"> ўт</w:t>
      </w:r>
      <w:r w:rsidRPr="005D62FE">
        <w:rPr>
          <w:sz w:val="24"/>
          <w:szCs w:val="24"/>
        </w:rPr>
        <w:t>казиш й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ли билан амалга оширилади.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661556" w:rsidRPr="00661556" w:rsidRDefault="00661556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661556">
        <w:rPr>
          <w:b/>
          <w:sz w:val="24"/>
          <w:szCs w:val="24"/>
          <w:lang w:val="en-US"/>
        </w:rPr>
        <w:t>IV</w:t>
      </w:r>
      <w:r w:rsidRPr="00661556">
        <w:rPr>
          <w:b/>
          <w:sz w:val="24"/>
          <w:szCs w:val="24"/>
        </w:rPr>
        <w:t>. ШAPT</w:t>
      </w:r>
      <w:r>
        <w:rPr>
          <w:b/>
          <w:sz w:val="24"/>
          <w:szCs w:val="24"/>
          <w:lang w:val="uz-Cyrl-UZ"/>
        </w:rPr>
        <w:t>Н</w:t>
      </w:r>
      <w:r w:rsidRPr="00661556">
        <w:rPr>
          <w:b/>
          <w:sz w:val="24"/>
          <w:szCs w:val="24"/>
        </w:rPr>
        <w:t>OMAH</w:t>
      </w:r>
      <w:r>
        <w:rPr>
          <w:b/>
          <w:sz w:val="24"/>
          <w:szCs w:val="24"/>
          <w:lang w:val="uz-Cyrl-UZ"/>
        </w:rPr>
        <w:t>И</w:t>
      </w:r>
      <w:r w:rsidRPr="00661556">
        <w:rPr>
          <w:b/>
          <w:sz w:val="24"/>
          <w:szCs w:val="24"/>
        </w:rPr>
        <w:t xml:space="preserve"> БАЖАР</w:t>
      </w:r>
      <w:r>
        <w:rPr>
          <w:b/>
          <w:sz w:val="24"/>
          <w:szCs w:val="24"/>
          <w:lang w:val="uz-Cyrl-UZ"/>
        </w:rPr>
        <w:t>И</w:t>
      </w:r>
      <w:r w:rsidRPr="00661556">
        <w:rPr>
          <w:b/>
          <w:sz w:val="24"/>
          <w:szCs w:val="24"/>
        </w:rPr>
        <w:t>Ш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4.</w:t>
      </w:r>
      <w:r w:rsidRPr="005D62FE">
        <w:rPr>
          <w:sz w:val="24"/>
          <w:szCs w:val="24"/>
        </w:rPr>
        <w:t>1</w:t>
      </w:r>
      <w:r>
        <w:rPr>
          <w:sz w:val="24"/>
          <w:szCs w:val="24"/>
          <w:lang w:val="uz-Cyrl-UZ"/>
        </w:rPr>
        <w:t>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 xml:space="preserve">Aгap томонлар 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з зиммаларига олган барча мажбуриятларнинг бажарилишини таъминлаган б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лса, шартнома бажарилган деб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исобланади.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4.2.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Шартномани бажари</w:t>
      </w:r>
      <w:r>
        <w:rPr>
          <w:sz w:val="24"/>
          <w:szCs w:val="24"/>
          <w:lang w:val="uz-Cyrl-UZ"/>
        </w:rPr>
        <w:t>ш</w:t>
      </w:r>
      <w:r w:rsidRPr="005D62FE">
        <w:rPr>
          <w:sz w:val="24"/>
          <w:szCs w:val="24"/>
        </w:rPr>
        <w:t xml:space="preserve">дан бир томонлама рад этишга ёки шартнома шартларини бир томонлама </w:t>
      </w:r>
      <w:r>
        <w:rPr>
          <w:sz w:val="24"/>
          <w:szCs w:val="24"/>
          <w:lang w:val="uz-Cyrl-UZ"/>
        </w:rPr>
        <w:t>ўз</w:t>
      </w:r>
      <w:r w:rsidRPr="005D62FE">
        <w:rPr>
          <w:sz w:val="24"/>
          <w:szCs w:val="24"/>
        </w:rPr>
        <w:t xml:space="preserve">гартиришга йул </w:t>
      </w:r>
      <w:r>
        <w:rPr>
          <w:sz w:val="24"/>
          <w:szCs w:val="24"/>
          <w:lang w:val="uz-Cyrl-UZ"/>
        </w:rPr>
        <w:t>қў</w:t>
      </w:r>
      <w:r w:rsidRPr="005D62FE">
        <w:rPr>
          <w:sz w:val="24"/>
          <w:szCs w:val="24"/>
        </w:rPr>
        <w:t xml:space="preserve">йилмайди,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онунчиликда белгиланган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оллар бундан мустасно.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4.3.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Шартнома б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йича мажбуриятларнинг бажарилиши санаси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исоб вара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-фактура тузилган кун деб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исобланади.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4.4.</w:t>
      </w:r>
      <w:r w:rsidR="000870CD">
        <w:rPr>
          <w:sz w:val="24"/>
          <w:szCs w:val="24"/>
          <w:lang w:val="uz-Cyrl-UZ"/>
        </w:rPr>
        <w:t> 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>нинг розилиги билан хизматлар муддатидан олдин та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дим этилиши</w:t>
      </w:r>
      <w:r>
        <w:rPr>
          <w:sz w:val="24"/>
          <w:szCs w:val="24"/>
          <w:lang w:val="uz-Cyrl-UZ"/>
        </w:rPr>
        <w:t xml:space="preserve"> м</w:t>
      </w:r>
      <w:r w:rsidRPr="005D62FE">
        <w:rPr>
          <w:sz w:val="24"/>
          <w:szCs w:val="24"/>
        </w:rPr>
        <w:t>ум</w:t>
      </w:r>
      <w:r>
        <w:rPr>
          <w:sz w:val="24"/>
          <w:szCs w:val="24"/>
          <w:lang w:val="uz-Cyrl-UZ"/>
        </w:rPr>
        <w:t>к</w:t>
      </w:r>
      <w:r w:rsidRPr="005D62FE">
        <w:rPr>
          <w:sz w:val="24"/>
          <w:szCs w:val="24"/>
        </w:rPr>
        <w:t>ин.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4.5.</w:t>
      </w:r>
      <w:r w:rsidR="000870CD">
        <w:rPr>
          <w:sz w:val="24"/>
          <w:szCs w:val="24"/>
          <w:lang w:val="uz-Cyrl-UZ"/>
        </w:rPr>
        <w:t> 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 белгиланган муддатларни бузган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олда 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рсатилган хизматни кабул</w:t>
      </w:r>
      <w:r>
        <w:rPr>
          <w:sz w:val="24"/>
          <w:szCs w:val="24"/>
          <w:lang w:val="uz-Cyrl-UZ"/>
        </w:rPr>
        <w:t xml:space="preserve"> қ</w:t>
      </w:r>
      <w:r w:rsidRPr="005D62FE">
        <w:rPr>
          <w:sz w:val="24"/>
          <w:szCs w:val="24"/>
        </w:rPr>
        <w:t>илишни рад этишга ха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лидир.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4.6.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Белгиланган ми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дордан орти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 битта номдаги хизматни 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рсатиш худди шу техник топшири</w:t>
      </w:r>
      <w:r>
        <w:rPr>
          <w:sz w:val="24"/>
          <w:szCs w:val="24"/>
          <w:lang w:val="uz-Cyrl-UZ"/>
        </w:rPr>
        <w:t>ққ</w:t>
      </w:r>
      <w:r w:rsidRPr="005D62FE">
        <w:rPr>
          <w:sz w:val="24"/>
          <w:szCs w:val="24"/>
        </w:rPr>
        <w:t>а киритилган бош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а номдаги х</w:t>
      </w:r>
      <w:r>
        <w:rPr>
          <w:sz w:val="24"/>
          <w:szCs w:val="24"/>
          <w:lang w:val="uz-Cyrl-UZ"/>
        </w:rPr>
        <w:t>из</w:t>
      </w:r>
      <w:r w:rsidRPr="005D62FE">
        <w:rPr>
          <w:sz w:val="24"/>
          <w:szCs w:val="24"/>
        </w:rPr>
        <w:t>матнинг камчиликларини т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лдириш деб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исобланмайди, камчиликлар т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лдирилиши лозим</w:t>
      </w:r>
      <w:r>
        <w:rPr>
          <w:sz w:val="24"/>
          <w:szCs w:val="24"/>
          <w:lang w:val="uz-Cyrl-UZ"/>
        </w:rPr>
        <w:t>.</w:t>
      </w:r>
      <w:r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нинг олдиндан ёзма розилиги билан амалга ошириладиган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олатлар бундан мустасно.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4.7</w:t>
      </w:r>
      <w:r>
        <w:rPr>
          <w:sz w:val="24"/>
          <w:szCs w:val="24"/>
          <w:lang w:val="uz-Cyrl-UZ"/>
        </w:rPr>
        <w:t>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рсатилаётган хизмат т</w:t>
      </w:r>
      <w:r>
        <w:rPr>
          <w:sz w:val="24"/>
          <w:szCs w:val="24"/>
          <w:lang w:val="uz-Cyrl-UZ"/>
        </w:rPr>
        <w:t>ўғ</w:t>
      </w:r>
      <w:r w:rsidRPr="005D62FE">
        <w:rPr>
          <w:sz w:val="24"/>
          <w:szCs w:val="24"/>
        </w:rPr>
        <w:t>ридан-т</w:t>
      </w:r>
      <w:r>
        <w:rPr>
          <w:sz w:val="24"/>
          <w:szCs w:val="24"/>
          <w:lang w:val="uz-Cyrl-UZ"/>
        </w:rPr>
        <w:t>ўғ</w:t>
      </w:r>
      <w:r w:rsidRPr="005D62FE">
        <w:rPr>
          <w:sz w:val="24"/>
          <w:szCs w:val="24"/>
        </w:rPr>
        <w:t xml:space="preserve">ри 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>нинг масъул ходимлари томонидан та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дим этилаётган ишлар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ажми, уларнинг сифати 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рсатилган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исоб вара</w:t>
      </w:r>
      <w:r>
        <w:rPr>
          <w:sz w:val="24"/>
          <w:szCs w:val="24"/>
          <w:lang w:val="uz-Cyrl-UZ"/>
        </w:rPr>
        <w:t>қ-</w:t>
      </w:r>
      <w:r w:rsidRPr="005D62FE">
        <w:rPr>
          <w:sz w:val="24"/>
          <w:szCs w:val="24"/>
        </w:rPr>
        <w:t>фактура б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йича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абул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илинади.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lastRenderedPageBreak/>
        <w:t>Шартномада назарда тутилган ишлар ушбу шартномага мувофи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 ёки ушбу шартномада белгиланган муддатларда ва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ажмларда амалга оширилади.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4.8</w:t>
      </w:r>
      <w:r>
        <w:rPr>
          <w:sz w:val="24"/>
          <w:szCs w:val="24"/>
          <w:lang w:val="uz-Cyrl-UZ"/>
        </w:rPr>
        <w:t>.</w:t>
      </w:r>
      <w:r w:rsidR="000870CD">
        <w:rPr>
          <w:sz w:val="24"/>
          <w:szCs w:val="24"/>
          <w:lang w:val="uz-Cyrl-UZ"/>
        </w:rPr>
        <w:t> 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 илгари берилган буюртмани бекор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илишга ёки хизматларнинг тегишли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исмини 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рсатиш санасини 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>ни буюртмада 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рсатилган санадан камида бир кун олдин хабар берган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 xml:space="preserve">олда 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згартиришга </w:t>
      </w:r>
      <w:r>
        <w:rPr>
          <w:sz w:val="24"/>
          <w:szCs w:val="24"/>
          <w:lang w:val="uz-Cyrl-UZ"/>
        </w:rPr>
        <w:t>ҳақ</w:t>
      </w:r>
      <w:r w:rsidRPr="005D62FE">
        <w:rPr>
          <w:sz w:val="24"/>
          <w:szCs w:val="24"/>
        </w:rPr>
        <w:t>ли.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661556" w:rsidRPr="00661556" w:rsidRDefault="00661556" w:rsidP="00074663">
      <w:pPr>
        <w:pStyle w:val="a3"/>
        <w:widowControl/>
        <w:spacing w:line="259" w:lineRule="auto"/>
        <w:jc w:val="center"/>
        <w:rPr>
          <w:b/>
          <w:sz w:val="24"/>
          <w:szCs w:val="24"/>
          <w:lang w:val="uz-Cyrl-UZ"/>
        </w:rPr>
      </w:pPr>
      <w:r w:rsidRPr="00661556">
        <w:rPr>
          <w:b/>
          <w:sz w:val="24"/>
          <w:szCs w:val="24"/>
          <w:lang w:val="en-US"/>
        </w:rPr>
        <w:t>V</w:t>
      </w:r>
      <w:r w:rsidRPr="00661556">
        <w:rPr>
          <w:b/>
          <w:sz w:val="24"/>
          <w:szCs w:val="24"/>
          <w:lang w:val="uz-Cyrl-UZ"/>
        </w:rPr>
        <w:t>.</w:t>
      </w:r>
      <w:r w:rsidRPr="00661556">
        <w:rPr>
          <w:b/>
          <w:sz w:val="24"/>
          <w:szCs w:val="24"/>
        </w:rPr>
        <w:t xml:space="preserve"> TOMOHЛAP</w:t>
      </w:r>
      <w:r w:rsidRPr="00661556">
        <w:rPr>
          <w:b/>
          <w:sz w:val="24"/>
          <w:szCs w:val="24"/>
          <w:lang w:val="uz-Cyrl-UZ"/>
        </w:rPr>
        <w:t xml:space="preserve">НИНГ </w:t>
      </w:r>
      <w:r w:rsidRPr="00661556">
        <w:rPr>
          <w:b/>
          <w:sz w:val="24"/>
          <w:szCs w:val="24"/>
        </w:rPr>
        <w:t>ЖАВОБГАРЛИГ</w:t>
      </w:r>
      <w:r w:rsidRPr="00661556">
        <w:rPr>
          <w:b/>
          <w:sz w:val="24"/>
          <w:szCs w:val="24"/>
          <w:lang w:val="uz-Cyrl-UZ"/>
        </w:rPr>
        <w:t>И</w:t>
      </w: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661556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5.1.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Хизматлар кечиктирилган ёки 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рсатилмаган та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дирда, 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га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 xml:space="preserve">ар бир кечиктирилган кун учун мажбуриятнинг бажарилмаган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исмининг 0,4 фоизи ми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дорида пеня т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лайди, аммо жариманинг умумий ми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дори </w:t>
      </w:r>
      <w:r>
        <w:rPr>
          <w:sz w:val="24"/>
          <w:szCs w:val="24"/>
        </w:rPr>
        <w:t>кў</w:t>
      </w:r>
      <w:r w:rsidRPr="005D62FE">
        <w:rPr>
          <w:sz w:val="24"/>
          <w:szCs w:val="24"/>
        </w:rPr>
        <w:t>рсатилмаган</w:t>
      </w:r>
      <w:r>
        <w:rPr>
          <w:sz w:val="24"/>
          <w:szCs w:val="24"/>
          <w:lang w:val="uz-Cyrl-UZ"/>
        </w:rPr>
        <w:t xml:space="preserve"> хизматлар </w:t>
      </w:r>
      <w:r w:rsidRPr="005D62FE">
        <w:rPr>
          <w:sz w:val="24"/>
          <w:szCs w:val="24"/>
        </w:rPr>
        <w:t>ба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осининг 50 фоизидан</w:t>
      </w:r>
      <w:r>
        <w:rPr>
          <w:sz w:val="24"/>
          <w:szCs w:val="24"/>
          <w:lang w:val="uz-Cyrl-UZ"/>
        </w:rPr>
        <w:t xml:space="preserve"> ошмаслиги </w:t>
      </w:r>
      <w:r w:rsidRPr="005D62FE">
        <w:rPr>
          <w:sz w:val="24"/>
          <w:szCs w:val="24"/>
        </w:rPr>
        <w:t>керак. Пеняни  т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лаш</w:t>
      </w:r>
      <w:r>
        <w:rPr>
          <w:sz w:val="24"/>
          <w:szCs w:val="24"/>
          <w:lang w:val="uz-Cyrl-UZ"/>
        </w:rPr>
        <w:t xml:space="preserve"> шартнома </w:t>
      </w:r>
      <w:r w:rsidRPr="005D62FE">
        <w:rPr>
          <w:sz w:val="24"/>
          <w:szCs w:val="24"/>
        </w:rPr>
        <w:t>мажбуриятларини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бузган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томонни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шартномани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т</w:t>
      </w:r>
      <w:r>
        <w:rPr>
          <w:sz w:val="24"/>
          <w:szCs w:val="24"/>
          <w:lang w:val="uz-Cyrl-UZ"/>
        </w:rPr>
        <w:t>ўғ</w:t>
      </w:r>
      <w:r w:rsidRPr="005D62FE">
        <w:rPr>
          <w:sz w:val="24"/>
          <w:szCs w:val="24"/>
        </w:rPr>
        <w:t>ри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бажаришдан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ва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хизматларни кечиктириш ёки 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рсатмаслик о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ибатида етказилган зарарни 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оплашдан озод </w:t>
      </w:r>
      <w:r>
        <w:rPr>
          <w:sz w:val="24"/>
          <w:szCs w:val="24"/>
          <w:lang w:val="uz-Cyrl-UZ"/>
        </w:rPr>
        <w:t>қи</w:t>
      </w:r>
      <w:r w:rsidRPr="005D62FE">
        <w:rPr>
          <w:sz w:val="24"/>
          <w:szCs w:val="24"/>
        </w:rPr>
        <w:t>лмайди.</w:t>
      </w:r>
    </w:p>
    <w:p w:rsidR="00D52111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5.2.</w:t>
      </w:r>
      <w:r w:rsidR="000870CD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К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рсатилган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хизматлар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учун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т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ловни</w:t>
      </w:r>
      <w:r>
        <w:rPr>
          <w:sz w:val="24"/>
          <w:szCs w:val="24"/>
          <w:lang w:val="uz-Cyrl-UZ"/>
        </w:rPr>
        <w:t xml:space="preserve"> ў</w:t>
      </w:r>
      <w:r w:rsidRPr="005D62FE">
        <w:rPr>
          <w:sz w:val="24"/>
          <w:szCs w:val="24"/>
        </w:rPr>
        <w:t>з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ва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тида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т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ламаган</w:t>
      </w:r>
      <w:r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та</w:t>
      </w:r>
      <w:r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дирда,</w:t>
      </w:r>
      <w:r>
        <w:rPr>
          <w:sz w:val="24"/>
          <w:szCs w:val="24"/>
          <w:lang w:val="uz-Cyrl-UZ"/>
        </w:rPr>
        <w:t xml:space="preserve"> “</w:t>
      </w:r>
      <w:r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“</w:t>
      </w:r>
      <w:r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Pr="005D62FE">
        <w:rPr>
          <w:sz w:val="24"/>
          <w:szCs w:val="24"/>
        </w:rPr>
        <w:t xml:space="preserve">га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 xml:space="preserve">ap бир кечиктирилган кун учун муддати 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тган т</w:t>
      </w:r>
      <w:r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лов суммасининг 0,4 фоизи </w:t>
      </w:r>
      <w:r>
        <w:rPr>
          <w:sz w:val="24"/>
          <w:szCs w:val="24"/>
          <w:lang w:val="uz-Cyrl-UZ"/>
        </w:rPr>
        <w:t>миқ</w:t>
      </w:r>
      <w:r w:rsidRPr="005D62FE">
        <w:rPr>
          <w:sz w:val="24"/>
          <w:szCs w:val="24"/>
        </w:rPr>
        <w:t xml:space="preserve">дорида, </w:t>
      </w:r>
      <w:r>
        <w:rPr>
          <w:sz w:val="24"/>
          <w:szCs w:val="24"/>
          <w:lang w:val="uz-Cyrl-UZ"/>
        </w:rPr>
        <w:t>л</w:t>
      </w:r>
      <w:r w:rsidRPr="005D62FE">
        <w:rPr>
          <w:sz w:val="24"/>
          <w:szCs w:val="24"/>
        </w:rPr>
        <w:t xml:space="preserve">екин муддати </w:t>
      </w:r>
      <w:r w:rsidR="00D52111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тган </w:t>
      </w:r>
      <w:r w:rsidR="00D52111">
        <w:rPr>
          <w:sz w:val="24"/>
          <w:szCs w:val="24"/>
          <w:lang w:val="uz-Cyrl-UZ"/>
        </w:rPr>
        <w:t>тў</w:t>
      </w:r>
      <w:r w:rsidRPr="005D62FE">
        <w:rPr>
          <w:sz w:val="24"/>
          <w:szCs w:val="24"/>
        </w:rPr>
        <w:t>лов ми</w:t>
      </w:r>
      <w:r w:rsidR="00D52111">
        <w:rPr>
          <w:sz w:val="24"/>
          <w:szCs w:val="24"/>
          <w:lang w:val="uz-Cyrl-UZ"/>
        </w:rPr>
        <w:t>қд</w:t>
      </w:r>
      <w:r w:rsidRPr="005D62FE">
        <w:rPr>
          <w:sz w:val="24"/>
          <w:szCs w:val="24"/>
        </w:rPr>
        <w:t>орининг 50 фоизидан к</w:t>
      </w:r>
      <w:r w:rsidR="00D52111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п б</w:t>
      </w:r>
      <w:r w:rsidR="00D52111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лмаган ми</w:t>
      </w:r>
      <w:r w:rsidR="00D52111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дорда пеня т</w:t>
      </w:r>
      <w:r w:rsidR="00D52111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лайди.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5.3.</w:t>
      </w:r>
      <w:r w:rsidR="000870CD">
        <w:rPr>
          <w:sz w:val="24"/>
          <w:szCs w:val="24"/>
          <w:lang w:val="uz-Cyrl-UZ"/>
        </w:rPr>
        <w:t> 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шартноманинг тегишли шартини бажармаганлиги ёки лозим даражада бажармаганлиги учун жавобгарликка тортилганда, тегишли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аракат (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аракатсизлик) натижасида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томонидан шартнома шартлари бажарилмаганлиги (лозим даражада бажарилмаганлиги) юзасидан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</w:t>
      </w:r>
      <w:r>
        <w:rPr>
          <w:sz w:val="24"/>
          <w:szCs w:val="24"/>
          <w:lang w:val="uz-Cyrl-UZ"/>
        </w:rPr>
        <w:t>ч</w:t>
      </w:r>
      <w:r w:rsidR="00661556" w:rsidRPr="005D62FE">
        <w:rPr>
          <w:sz w:val="24"/>
          <w:szCs w:val="24"/>
        </w:rPr>
        <w:t>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нинг жавобгарлиги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ам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риб чи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илади.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нинг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айби билан шартномани бажармаганлиги (лозим даражада бажарилмаганлиги) натижасида етказилган зарар, белгиланган тартибда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томонидан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опланади.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5.4.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>Томонларнинг ушбу шартномада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зда тутилмаган жавобгарлик масалалари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збекистон Республикасининг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онун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ужжатларига мувофи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илинади.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D52111" w:rsidRPr="00D52111" w:rsidRDefault="00D52111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D52111">
        <w:rPr>
          <w:b/>
          <w:sz w:val="24"/>
          <w:szCs w:val="24"/>
          <w:lang w:val="en-US"/>
        </w:rPr>
        <w:t>VI</w:t>
      </w:r>
      <w:r w:rsidRPr="00D52111">
        <w:rPr>
          <w:b/>
          <w:sz w:val="24"/>
          <w:szCs w:val="24"/>
          <w:lang w:val="uz-Cyrl-UZ"/>
        </w:rPr>
        <w:t xml:space="preserve">. </w:t>
      </w:r>
      <w:r w:rsidR="00661556" w:rsidRPr="00D52111">
        <w:rPr>
          <w:b/>
          <w:sz w:val="24"/>
          <w:szCs w:val="24"/>
        </w:rPr>
        <w:t>НИЗОЛАРНИ</w:t>
      </w:r>
      <w:r w:rsidRPr="00D52111">
        <w:rPr>
          <w:b/>
          <w:sz w:val="24"/>
          <w:szCs w:val="24"/>
          <w:lang w:val="uz-Cyrl-UZ"/>
        </w:rPr>
        <w:t xml:space="preserve"> ҲА</w:t>
      </w:r>
      <w:r w:rsidR="00661556" w:rsidRPr="00D52111">
        <w:rPr>
          <w:b/>
          <w:sz w:val="24"/>
          <w:szCs w:val="24"/>
        </w:rPr>
        <w:t>Л ЭТИШ ТАРТИБИ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6.1.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 xml:space="preserve">Томонлар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ртасида ушбу келишувдан келиб чи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адиган низолар томонлар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ртасида музокаралар й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ли билан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ал </w:t>
      </w:r>
      <w:r>
        <w:rPr>
          <w:sz w:val="24"/>
          <w:szCs w:val="24"/>
          <w:lang w:val="uz-Cyrl-UZ"/>
        </w:rPr>
        <w:t>қи</w:t>
      </w:r>
      <w:r w:rsidR="00661556" w:rsidRPr="005D62FE">
        <w:rPr>
          <w:sz w:val="24"/>
          <w:szCs w:val="24"/>
        </w:rPr>
        <w:t>линади.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6.2.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 xml:space="preserve">Томонлар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ртасидаги музокаралар й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ли билан </w:t>
      </w:r>
      <w:r>
        <w:rPr>
          <w:sz w:val="24"/>
          <w:szCs w:val="24"/>
          <w:lang w:val="uz-Cyrl-UZ"/>
        </w:rPr>
        <w:t>ҳал</w:t>
      </w:r>
      <w:r w:rsidR="00661556"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қи</w:t>
      </w:r>
      <w:r w:rsidR="00661556" w:rsidRPr="005D62FE">
        <w:rPr>
          <w:sz w:val="24"/>
          <w:szCs w:val="24"/>
        </w:rPr>
        <w:t>линмаган низолар Тошкент ша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ар туманлараро 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тисодий судида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илинади.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D52111" w:rsidRPr="00D52111" w:rsidRDefault="00D52111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D52111">
        <w:rPr>
          <w:b/>
          <w:sz w:val="24"/>
          <w:szCs w:val="24"/>
          <w:lang w:val="en-US"/>
        </w:rPr>
        <w:t>VII</w:t>
      </w:r>
      <w:r w:rsidRPr="00D52111">
        <w:rPr>
          <w:b/>
          <w:sz w:val="24"/>
          <w:szCs w:val="24"/>
          <w:lang w:val="uz-Cyrl-UZ"/>
        </w:rPr>
        <w:t xml:space="preserve">. </w:t>
      </w:r>
      <w:r w:rsidR="00661556" w:rsidRPr="00D52111">
        <w:rPr>
          <w:b/>
          <w:sz w:val="24"/>
          <w:szCs w:val="24"/>
        </w:rPr>
        <w:t xml:space="preserve">ФОРС-МАЖОР </w:t>
      </w:r>
      <w:r>
        <w:rPr>
          <w:b/>
          <w:sz w:val="24"/>
          <w:szCs w:val="24"/>
          <w:lang w:val="uz-Cyrl-UZ"/>
        </w:rPr>
        <w:t>Ҳ</w:t>
      </w:r>
      <w:r w:rsidR="00661556" w:rsidRPr="00D52111">
        <w:rPr>
          <w:b/>
          <w:sz w:val="24"/>
          <w:szCs w:val="24"/>
        </w:rPr>
        <w:t>ОЛАТЛАРИ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7.1.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>Aгap ушбу шартнома тузилгандан с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нг, ушбу шартномада белгиланган мажбуриятларнинг бирон бир томонини </w:t>
      </w:r>
      <w:r>
        <w:rPr>
          <w:sz w:val="24"/>
          <w:szCs w:val="24"/>
          <w:lang w:val="uz-Cyrl-UZ"/>
        </w:rPr>
        <w:t>тў</w:t>
      </w:r>
      <w:r w:rsidR="00661556" w:rsidRPr="005D62FE">
        <w:rPr>
          <w:sz w:val="24"/>
          <w:szCs w:val="24"/>
        </w:rPr>
        <w:t>ли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ёки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исман т</w:t>
      </w:r>
      <w:r>
        <w:rPr>
          <w:sz w:val="24"/>
          <w:szCs w:val="24"/>
          <w:lang w:val="uz-Cyrl-UZ"/>
        </w:rPr>
        <w:t>ўғ</w:t>
      </w:r>
      <w:r w:rsidR="00661556" w:rsidRPr="005D62FE">
        <w:rPr>
          <w:sz w:val="24"/>
          <w:szCs w:val="24"/>
        </w:rPr>
        <w:t>ри бажаришига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с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инлик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иладиган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олатлар юзага келса ва a</w:t>
      </w:r>
      <w:r>
        <w:rPr>
          <w:sz w:val="24"/>
          <w:szCs w:val="24"/>
          <w:lang w:val="uz-Cyrl-UZ"/>
        </w:rPr>
        <w:t>г</w:t>
      </w:r>
      <w:r w:rsidR="00661556" w:rsidRPr="005D62FE">
        <w:rPr>
          <w:sz w:val="24"/>
          <w:szCs w:val="24"/>
        </w:rPr>
        <w:t xml:space="preserve">ap бундай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олатлар, яъни ён</w:t>
      </w:r>
      <w:r>
        <w:rPr>
          <w:sz w:val="24"/>
          <w:szCs w:val="24"/>
          <w:lang w:val="uz-Cyrl-UZ"/>
        </w:rPr>
        <w:t>ғ</w:t>
      </w:r>
      <w:r w:rsidR="00661556" w:rsidRPr="005D62FE">
        <w:rPr>
          <w:sz w:val="24"/>
          <w:szCs w:val="24"/>
        </w:rPr>
        <w:t>ин, тош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ин, зилзила,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 табиий офатлар, экспорт ёки импортга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си</w:t>
      </w:r>
      <w:r>
        <w:rPr>
          <w:sz w:val="24"/>
          <w:szCs w:val="24"/>
          <w:lang w:val="uz-Cyrl-UZ"/>
        </w:rPr>
        <w:t>қл</w:t>
      </w:r>
      <w:r w:rsidR="00661556" w:rsidRPr="005D62FE">
        <w:rPr>
          <w:sz w:val="24"/>
          <w:szCs w:val="24"/>
        </w:rPr>
        <w:t xml:space="preserve">ар ёки эмбарголар, уруш, жанговар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аракатлар, террористик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аракатлар, иш ташлашлар (томонлар и</w:t>
      </w:r>
      <w:r>
        <w:rPr>
          <w:sz w:val="24"/>
          <w:szCs w:val="24"/>
          <w:lang w:val="uz-Cyrl-UZ"/>
        </w:rPr>
        <w:t>ш</w:t>
      </w:r>
      <w:r w:rsidR="00661556" w:rsidRPr="005D62FE">
        <w:rPr>
          <w:sz w:val="24"/>
          <w:szCs w:val="24"/>
        </w:rPr>
        <w:t>чиларининг иш ташлашларидан таш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ари), пандемия, амалдаги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онунчиликдаги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згаришлар, давлат органлари ва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збекистон Республикаси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укумати томонидан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абул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илинган умумий характердаги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арорлар томонларнинг шартнома шартларини бажаришига бевосита таъсир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илса, тегишли мажбуриятларнинг бажарилиши ва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ти бундай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олатлар бартараф этилган ва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тга ёки уларнинг о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ибатлари тугаши ва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тига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чирилади.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lastRenderedPageBreak/>
        <w:t>7.2.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 xml:space="preserve">Форс-мажор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олатлари юзага келган Томон, ушбу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 ха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ида шунингдек,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олатнинг тахминий давомийлиги т</w:t>
      </w:r>
      <w:r>
        <w:rPr>
          <w:sz w:val="24"/>
          <w:szCs w:val="24"/>
          <w:lang w:val="uz-Cyrl-UZ"/>
        </w:rPr>
        <w:t>ўғ</w:t>
      </w:r>
      <w:r w:rsidR="00661556" w:rsidRPr="005D62FE">
        <w:rPr>
          <w:sz w:val="24"/>
          <w:szCs w:val="24"/>
        </w:rPr>
        <w:t>рисида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 Томонни ёзма равишда 7 (етти) кун ичида хабардор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илиши шарт. Aгap ю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орида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рсатилган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олатлар т</w:t>
      </w:r>
      <w:r>
        <w:rPr>
          <w:sz w:val="24"/>
          <w:szCs w:val="24"/>
          <w:lang w:val="uz-Cyrl-UZ"/>
        </w:rPr>
        <w:t>ўғ</w:t>
      </w:r>
      <w:r w:rsidR="00661556" w:rsidRPr="005D62FE">
        <w:rPr>
          <w:sz w:val="24"/>
          <w:szCs w:val="24"/>
        </w:rPr>
        <w:t xml:space="preserve">рисида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з ва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тида хабар берилмаган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лса, енгиб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лмас куч таъсирида зарар етказилган Томон ушбу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олатларни acoc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илиб ололмайди.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7.3.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>Фав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улодда вазиятлар юзага келган та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дирда, томонлар зудлик билан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заро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музокаралар олиб борадилар ва фав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улодда вазиятлар о</w:t>
      </w:r>
      <w:r>
        <w:rPr>
          <w:sz w:val="24"/>
          <w:szCs w:val="24"/>
          <w:lang w:val="uz-Cyrl-UZ"/>
        </w:rPr>
        <w:t>қи</w:t>
      </w:r>
      <w:r w:rsidR="00661556" w:rsidRPr="005D62FE">
        <w:rPr>
          <w:sz w:val="24"/>
          <w:szCs w:val="24"/>
        </w:rPr>
        <w:t>батларини бартараф этиш ёки бартараф этиш ма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садида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риладиган чоралар т</w:t>
      </w:r>
      <w:r>
        <w:rPr>
          <w:sz w:val="24"/>
          <w:szCs w:val="24"/>
          <w:lang w:val="uz-Cyrl-UZ"/>
        </w:rPr>
        <w:t>ўғ</w:t>
      </w:r>
      <w:r w:rsidR="00661556" w:rsidRPr="005D62FE">
        <w:rPr>
          <w:sz w:val="24"/>
          <w:szCs w:val="24"/>
        </w:rPr>
        <w:t>рисида келишиб оладилар.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7.4.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>A</w:t>
      </w:r>
      <w:r>
        <w:rPr>
          <w:sz w:val="24"/>
          <w:szCs w:val="24"/>
          <w:lang w:val="uz-Cyrl-UZ"/>
        </w:rPr>
        <w:t>г</w:t>
      </w:r>
      <w:r w:rsidR="00661556" w:rsidRPr="005D62FE">
        <w:rPr>
          <w:sz w:val="24"/>
          <w:szCs w:val="24"/>
        </w:rPr>
        <w:t xml:space="preserve">ap форс-мажор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олатлари ёки уларнинг о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ибатлари томонларнинг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з мажбуриятларини бажаришига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с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инлик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иладиган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лса, томонларнинг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ap бири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 томонга ушбу шартномани бекор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илишнинг кутилаётган санасидан 10 (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н) иш куни олдин ёзма равишда хабар юборганидан кейин ушбу шартномани бекор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илиш </w:t>
      </w:r>
      <w:r>
        <w:rPr>
          <w:sz w:val="24"/>
          <w:szCs w:val="24"/>
          <w:lang w:val="uz-Cyrl-UZ"/>
        </w:rPr>
        <w:t>ҳуқуқ</w:t>
      </w:r>
      <w:r w:rsidR="00661556" w:rsidRPr="005D62FE">
        <w:rPr>
          <w:sz w:val="24"/>
          <w:szCs w:val="24"/>
        </w:rPr>
        <w:t xml:space="preserve">ига эга. Бундай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олда томонларнинг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еч бири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 томондан форс-ма</w:t>
      </w:r>
      <w:r>
        <w:rPr>
          <w:sz w:val="24"/>
          <w:szCs w:val="24"/>
          <w:lang w:val="uz-Cyrl-UZ"/>
        </w:rPr>
        <w:t>ж</w:t>
      </w:r>
      <w:r w:rsidR="00661556" w:rsidRPr="005D62FE">
        <w:rPr>
          <w:sz w:val="24"/>
          <w:szCs w:val="24"/>
        </w:rPr>
        <w:t xml:space="preserve">ор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олатлари нати</w:t>
      </w:r>
      <w:r>
        <w:rPr>
          <w:sz w:val="24"/>
          <w:szCs w:val="24"/>
          <w:lang w:val="uz-Cyrl-UZ"/>
        </w:rPr>
        <w:t>ж</w:t>
      </w:r>
      <w:r w:rsidR="00661556" w:rsidRPr="005D62FE">
        <w:rPr>
          <w:sz w:val="24"/>
          <w:szCs w:val="24"/>
        </w:rPr>
        <w:t xml:space="preserve">асида етказилган зарарни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оплашни талаб </w:t>
      </w:r>
      <w:r>
        <w:rPr>
          <w:sz w:val="24"/>
          <w:szCs w:val="24"/>
          <w:lang w:val="uz-Cyrl-UZ"/>
        </w:rPr>
        <w:t>қи</w:t>
      </w:r>
      <w:r w:rsidR="00661556" w:rsidRPr="005D62FE">
        <w:rPr>
          <w:sz w:val="24"/>
          <w:szCs w:val="24"/>
        </w:rPr>
        <w:t xml:space="preserve">лишга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ли эмас. Шунингдек,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бажарилмаган мажбуриятлари учун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>дан олинган барча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ловларни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га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айтаради ва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Буюртмачи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“</w:t>
      </w:r>
      <w:r w:rsidR="00661556" w:rsidRPr="005D62FE">
        <w:rPr>
          <w:sz w:val="24"/>
          <w:szCs w:val="24"/>
        </w:rPr>
        <w:t>Бажарувчи</w:t>
      </w:r>
      <w:r>
        <w:rPr>
          <w:sz w:val="24"/>
          <w:szCs w:val="24"/>
          <w:lang w:val="uz-Cyrl-UZ"/>
        </w:rPr>
        <w:t>”</w:t>
      </w:r>
      <w:r w:rsidR="00661556" w:rsidRPr="005D62FE">
        <w:rPr>
          <w:sz w:val="24"/>
          <w:szCs w:val="24"/>
        </w:rPr>
        <w:t>нинг бажарилган барча мажбуриятларини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лайди.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D52111" w:rsidRPr="00D52111" w:rsidRDefault="00D52111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D52111">
        <w:rPr>
          <w:b/>
          <w:sz w:val="24"/>
          <w:szCs w:val="24"/>
          <w:lang w:val="en-US"/>
        </w:rPr>
        <w:t>VIII</w:t>
      </w:r>
      <w:r w:rsidRPr="00D52111">
        <w:rPr>
          <w:b/>
          <w:sz w:val="24"/>
          <w:szCs w:val="24"/>
          <w:lang w:val="uz-Cyrl-UZ"/>
        </w:rPr>
        <w:t xml:space="preserve">. </w:t>
      </w:r>
      <w:r w:rsidR="00661556" w:rsidRPr="00D52111">
        <w:rPr>
          <w:b/>
          <w:sz w:val="24"/>
          <w:szCs w:val="24"/>
        </w:rPr>
        <w:t>КОРРУПЦ</w:t>
      </w:r>
      <w:r w:rsidRPr="00D52111">
        <w:rPr>
          <w:b/>
          <w:sz w:val="24"/>
          <w:szCs w:val="24"/>
          <w:lang w:val="uz-Cyrl-UZ"/>
        </w:rPr>
        <w:t>И</w:t>
      </w:r>
      <w:r w:rsidR="00661556" w:rsidRPr="00D52111">
        <w:rPr>
          <w:b/>
          <w:sz w:val="24"/>
          <w:szCs w:val="24"/>
        </w:rPr>
        <w:t xml:space="preserve">ЯГА </w:t>
      </w:r>
      <w:r w:rsidRPr="00D52111">
        <w:rPr>
          <w:b/>
          <w:sz w:val="24"/>
          <w:szCs w:val="24"/>
          <w:lang w:val="uz-Cyrl-UZ"/>
        </w:rPr>
        <w:t>Қ</w:t>
      </w:r>
      <w:r w:rsidR="00661556" w:rsidRPr="00D52111">
        <w:rPr>
          <w:b/>
          <w:sz w:val="24"/>
          <w:szCs w:val="24"/>
        </w:rPr>
        <w:t>АРШИ КУРАШ</w:t>
      </w: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D52111" w:rsidRDefault="00D52111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8.1.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>Ушбу Шартнома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йича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 мажбуриятларини бажараётганда Томонлар, уларнинг шериклари, ишчилари ёки воситачилари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ар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андай но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онуний устунликларга ёки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 но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онуний ма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садларга эришиш учун бевосита ёки билвосита пул мабла</w:t>
      </w:r>
      <w:r>
        <w:rPr>
          <w:sz w:val="24"/>
          <w:szCs w:val="24"/>
          <w:lang w:val="uz-Cyrl-UZ"/>
        </w:rPr>
        <w:t>ғ</w:t>
      </w:r>
      <w:r w:rsidR="00661556" w:rsidRPr="005D62FE">
        <w:rPr>
          <w:sz w:val="24"/>
          <w:szCs w:val="24"/>
        </w:rPr>
        <w:t>лари ёки</w:t>
      </w:r>
      <w:r>
        <w:rPr>
          <w:sz w:val="24"/>
          <w:szCs w:val="24"/>
          <w:lang w:val="uz-Cyrl-UZ"/>
        </w:rPr>
        <w:t xml:space="preserve"> қ</w:t>
      </w:r>
      <w:r w:rsidR="00661556" w:rsidRPr="005D62FE">
        <w:rPr>
          <w:sz w:val="24"/>
          <w:szCs w:val="24"/>
        </w:rPr>
        <w:t>имматликларни т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лашни амалга оширмайди.</w:t>
      </w:r>
    </w:p>
    <w:p w:rsidR="000F7CD9" w:rsidRDefault="000F7CD9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8.2.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>Ушбу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Шартнома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мажбуриятларини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бажараётганда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Томонлар,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уларнинг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шериклари, ишчилари ёки воситачилари пopa бериш/олиш, тижорий пopa олиш, шунингдек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 xml:space="preserve">амалдаги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онунчилик ва хал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аро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ужжатларнинг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 xml:space="preserve">талабларини бузадиган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аракатларни</w:t>
      </w:r>
      <w:r>
        <w:rPr>
          <w:sz w:val="24"/>
          <w:szCs w:val="24"/>
          <w:lang w:val="uz-Cyrl-UZ"/>
        </w:rPr>
        <w:t xml:space="preserve"> а</w:t>
      </w:r>
      <w:r w:rsidR="00661556" w:rsidRPr="005D62FE">
        <w:rPr>
          <w:sz w:val="24"/>
          <w:szCs w:val="24"/>
        </w:rPr>
        <w:t>малга оширмайдилар. Жиноий й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 билан топилган даромадларни легаллаштиришга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арши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курашишга оид хал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аро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ужжатлар талабларини</w:t>
      </w:r>
      <w:r w:rsidRPr="000F7CD9">
        <w:rPr>
          <w:sz w:val="24"/>
          <w:szCs w:val="24"/>
        </w:rPr>
        <w:t xml:space="preserve"> </w:t>
      </w:r>
      <w:r w:rsidRPr="005D62FE">
        <w:rPr>
          <w:sz w:val="24"/>
          <w:szCs w:val="24"/>
        </w:rPr>
        <w:t xml:space="preserve">бузилиши каби </w:t>
      </w:r>
      <w:r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аракатларни амалга</w:t>
      </w:r>
      <w:r w:rsidR="00661556" w:rsidRPr="005D62FE">
        <w:rPr>
          <w:sz w:val="24"/>
          <w:szCs w:val="24"/>
        </w:rPr>
        <w:t xml:space="preserve"> оширмайди.</w:t>
      </w:r>
    </w:p>
    <w:p w:rsidR="000F7CD9" w:rsidRDefault="000F7CD9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8.3.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 xml:space="preserve">Ушбу Шартнома Томонларининг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ap бири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 Томоннинг ходимларини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ap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андай тарзда ра</w:t>
      </w:r>
      <w:r>
        <w:rPr>
          <w:sz w:val="24"/>
          <w:szCs w:val="24"/>
          <w:lang w:val="uz-Cyrl-UZ"/>
        </w:rPr>
        <w:t>ғ</w:t>
      </w:r>
      <w:r w:rsidR="00661556" w:rsidRPr="005D62FE">
        <w:rPr>
          <w:sz w:val="24"/>
          <w:szCs w:val="24"/>
        </w:rPr>
        <w:t>батлантиришдан, шу жумладан пул мабла</w:t>
      </w:r>
      <w:r>
        <w:rPr>
          <w:sz w:val="24"/>
          <w:szCs w:val="24"/>
          <w:lang w:val="uz-Cyrl-UZ"/>
        </w:rPr>
        <w:t>ғ</w:t>
      </w:r>
      <w:r w:rsidR="00661556" w:rsidRPr="005D62FE">
        <w:rPr>
          <w:sz w:val="24"/>
          <w:szCs w:val="24"/>
        </w:rPr>
        <w:t>лари, c</w:t>
      </w:r>
      <w:r>
        <w:rPr>
          <w:sz w:val="24"/>
          <w:szCs w:val="24"/>
          <w:lang w:val="uz-Cyrl-UZ"/>
        </w:rPr>
        <w:t>овғ</w:t>
      </w:r>
      <w:r w:rsidR="00661556" w:rsidRPr="005D62FE">
        <w:rPr>
          <w:sz w:val="24"/>
          <w:szCs w:val="24"/>
        </w:rPr>
        <w:t>aлap бериш, уларга иш (хизматлар)ни бепул бажариши ва ушбу бандда к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рсатилмаган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 усуллар билан ходимнинг ра</w:t>
      </w:r>
      <w:r>
        <w:rPr>
          <w:sz w:val="24"/>
          <w:szCs w:val="24"/>
          <w:lang w:val="uz-Cyrl-UZ"/>
        </w:rPr>
        <w:t>ғ</w:t>
      </w:r>
      <w:r w:rsidR="00661556" w:rsidRPr="005D62FE">
        <w:rPr>
          <w:sz w:val="24"/>
          <w:szCs w:val="24"/>
        </w:rPr>
        <w:t xml:space="preserve">батлантирувчи томон фойдасига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ap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андай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аракатларни содир этишдан бош тортади.</w:t>
      </w:r>
    </w:p>
    <w:p w:rsidR="000F7CD9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Ходимнинг уии ра</w:t>
      </w:r>
      <w:r w:rsidR="000F7CD9">
        <w:rPr>
          <w:sz w:val="24"/>
          <w:szCs w:val="24"/>
          <w:lang w:val="uz-Cyrl-UZ"/>
        </w:rPr>
        <w:t>ғ</w:t>
      </w:r>
      <w:r w:rsidRPr="005D62FE">
        <w:rPr>
          <w:sz w:val="24"/>
          <w:szCs w:val="24"/>
        </w:rPr>
        <w:t xml:space="preserve">батлантирувчи томон фойдасига амалга оширган </w:t>
      </w:r>
      <w:r w:rsidR="000F7CD9"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аракатлари</w:t>
      </w:r>
      <w:r w:rsidR="000F7CD9" w:rsidRPr="000F7CD9">
        <w:rPr>
          <w:sz w:val="24"/>
          <w:szCs w:val="24"/>
        </w:rPr>
        <w:t xml:space="preserve"> </w:t>
      </w:r>
      <w:r w:rsidR="000F7CD9" w:rsidRPr="005D62FE">
        <w:rPr>
          <w:sz w:val="24"/>
          <w:szCs w:val="24"/>
        </w:rPr>
        <w:t>деганда</w:t>
      </w:r>
      <w:r w:rsidR="000F7CD9">
        <w:rPr>
          <w:sz w:val="24"/>
          <w:szCs w:val="24"/>
          <w:lang w:val="uz-Cyrl-UZ"/>
        </w:rPr>
        <w:t xml:space="preserve"> қ</w:t>
      </w:r>
      <w:r w:rsidRPr="005D62FE">
        <w:rPr>
          <w:sz w:val="24"/>
          <w:szCs w:val="24"/>
        </w:rPr>
        <w:t>уйидагилар тушунилади:</w:t>
      </w:r>
    </w:p>
    <w:p w:rsidR="000F7CD9" w:rsidRDefault="000F7CD9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 контрагентлар билан та</w:t>
      </w:r>
      <w:r>
        <w:rPr>
          <w:sz w:val="24"/>
          <w:szCs w:val="24"/>
          <w:lang w:val="uz-Cyrl-UZ"/>
        </w:rPr>
        <w:t>ққ</w:t>
      </w:r>
      <w:r w:rsidR="00661556" w:rsidRPr="005D62FE">
        <w:rPr>
          <w:sz w:val="24"/>
          <w:szCs w:val="24"/>
        </w:rPr>
        <w:t>ослаганда асоссиз устунликларни та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дим </w:t>
      </w:r>
      <w:r>
        <w:rPr>
          <w:sz w:val="24"/>
          <w:szCs w:val="24"/>
          <w:lang w:val="uz-Cyrl-UZ"/>
        </w:rPr>
        <w:t>э</w:t>
      </w:r>
      <w:r w:rsidR="00661556" w:rsidRPr="005D62FE">
        <w:rPr>
          <w:sz w:val="24"/>
          <w:szCs w:val="24"/>
        </w:rPr>
        <w:t>тиш;</w:t>
      </w:r>
    </w:p>
    <w:p w:rsidR="000F7CD9" w:rsidRDefault="000F7CD9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ҳ</w:t>
      </w:r>
      <w:r w:rsidR="00661556" w:rsidRPr="005D62FE">
        <w:rPr>
          <w:sz w:val="24"/>
          <w:szCs w:val="24"/>
        </w:rPr>
        <w:t xml:space="preserve">ap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андай кафолатлар билан таъминлаш;</w:t>
      </w:r>
    </w:p>
    <w:p w:rsidR="000F7CD9" w:rsidRDefault="000F7CD9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>амалдаги тартиб-таомилларни тезлаштириш;</w:t>
      </w:r>
    </w:p>
    <w:p w:rsidR="000F7CD9" w:rsidRDefault="000F7CD9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– </w:t>
      </w:r>
      <w:r w:rsidR="00661556" w:rsidRPr="005D62FE">
        <w:rPr>
          <w:sz w:val="24"/>
          <w:szCs w:val="24"/>
        </w:rPr>
        <w:t xml:space="preserve">ходим томонидан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 вазифалари доирасида амалга ошириладиган, аммо Томонлар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ртасидаги муносабатларнинг шаффофлиги ва очи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лиги тамойилларига зид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лган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аракатлар.</w:t>
      </w:r>
    </w:p>
    <w:p w:rsidR="004C6B10" w:rsidRDefault="000F7CD9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8.4.</w:t>
      </w:r>
      <w:r w:rsidR="000870CD">
        <w:rPr>
          <w:sz w:val="24"/>
          <w:szCs w:val="24"/>
          <w:lang w:val="uz-Cyrl-UZ"/>
        </w:rPr>
        <w:t> </w:t>
      </w:r>
      <w:r w:rsidR="00661556" w:rsidRPr="005D62FE">
        <w:rPr>
          <w:sz w:val="24"/>
          <w:szCs w:val="24"/>
        </w:rPr>
        <w:t xml:space="preserve">Aгap Томонлардан бири мазкур шартноманинг </w:t>
      </w:r>
      <w:r w:rsidR="004C6B10" w:rsidRPr="004C6B10">
        <w:rPr>
          <w:sz w:val="24"/>
          <w:szCs w:val="24"/>
        </w:rPr>
        <w:t>8</w:t>
      </w:r>
      <w:r w:rsidR="00661556" w:rsidRPr="005D62FE">
        <w:rPr>
          <w:sz w:val="24"/>
          <w:szCs w:val="24"/>
        </w:rPr>
        <w:t>-</w:t>
      </w:r>
      <w:r w:rsidR="004C6B10">
        <w:rPr>
          <w:sz w:val="24"/>
          <w:szCs w:val="24"/>
          <w:lang w:val="uz-Cyrl-UZ"/>
        </w:rPr>
        <w:t>банди</w:t>
      </w:r>
      <w:r w:rsidR="00661556" w:rsidRPr="005D62FE">
        <w:rPr>
          <w:sz w:val="24"/>
          <w:szCs w:val="24"/>
        </w:rPr>
        <w:t xml:space="preserve">да келтирилган коррупцияга </w:t>
      </w:r>
      <w:r w:rsidR="004C6B10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арши курашиш шартларини бузган ёки бузиши мумкин деб гумон </w:t>
      </w:r>
      <w:r w:rsidR="004C6B10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илса, иккинчи Томонни ёзма равишда хабардор </w:t>
      </w:r>
      <w:r w:rsidR="004C6B10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илишга мажбур. Ёзма хабарномадан с</w:t>
      </w:r>
      <w:r w:rsidR="004C6B10"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нг, тегишли Томон ушбу Шартнома б</w:t>
      </w:r>
      <w:r w:rsidR="004C6B10"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йича мажбуриятларнинг бажарилишини бузилиш содир б</w:t>
      </w:r>
      <w:r w:rsidR="004C6B10"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лмаганлиги ёки содир б</w:t>
      </w:r>
      <w:r w:rsidR="004C6B10"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лмаслиги тасди</w:t>
      </w:r>
      <w:r w:rsidR="004C6B10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лангунга </w:t>
      </w:r>
      <w:r w:rsidR="004C6B10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адар т</w:t>
      </w:r>
      <w:r w:rsidR="004C6B10">
        <w:rPr>
          <w:sz w:val="24"/>
          <w:szCs w:val="24"/>
          <w:lang w:val="uz-Cyrl-UZ"/>
        </w:rPr>
        <w:t>ўх</w:t>
      </w:r>
      <w:r w:rsidR="00661556" w:rsidRPr="005D62FE">
        <w:rPr>
          <w:sz w:val="24"/>
          <w:szCs w:val="24"/>
        </w:rPr>
        <w:t xml:space="preserve">татиб туришга </w:t>
      </w:r>
      <w:r w:rsidR="004C6B10"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</w:t>
      </w:r>
      <w:r w:rsidR="004C6B10">
        <w:rPr>
          <w:sz w:val="24"/>
          <w:szCs w:val="24"/>
          <w:lang w:val="uz-Cyrl-UZ"/>
        </w:rPr>
        <w:t>қл</w:t>
      </w:r>
      <w:r w:rsidR="00661556" w:rsidRPr="005D62FE">
        <w:rPr>
          <w:sz w:val="24"/>
          <w:szCs w:val="24"/>
        </w:rPr>
        <w:t xml:space="preserve">и. </w:t>
      </w:r>
      <w:r w:rsidR="00661556" w:rsidRPr="005D62FE">
        <w:rPr>
          <w:sz w:val="24"/>
          <w:szCs w:val="24"/>
        </w:rPr>
        <w:lastRenderedPageBreak/>
        <w:t>Ушбу тасди</w:t>
      </w:r>
      <w:r w:rsidR="004C6B10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ёзма хабарнома юборилган кундан бошлаб 5 (беш) иш куни ичида юборилиши керак.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8.5. </w:t>
      </w:r>
      <w:r w:rsidR="00661556" w:rsidRPr="005D62FE">
        <w:rPr>
          <w:sz w:val="24"/>
          <w:szCs w:val="24"/>
        </w:rPr>
        <w:t xml:space="preserve">Ёзма хабарномада Томон контрагент, унинг шериклари, ишчилари ёки воситачилари томонидан ушбу шартлар ва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оидаларнинг бузилганлиги ёки бузилиши мумкинлигини ишончли тарзда тасди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лайдиган ёки асослаши мумкин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лган фактларга таяниши ёки тегишли материалларни та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дим этишга мажбур, яъни пора олиш/бериш, тижорий пopa олиш, шунингдек амалдаги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онунчилик ва жиноий фаолиятдан олинган даромадларни легаллаштиришга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арши кураш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йича хал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аро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ужжатлар талабларини бузадиган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аракатлар асослантирилиши лозим.</w:t>
      </w:r>
    </w:p>
    <w:p w:rsidR="004C6B10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8.</w:t>
      </w:r>
      <w:r w:rsidR="004C6B10">
        <w:rPr>
          <w:sz w:val="24"/>
          <w:szCs w:val="24"/>
          <w:lang w:val="uz-Cyrl-UZ"/>
        </w:rPr>
        <w:t>6</w:t>
      </w:r>
      <w:r w:rsidRPr="005D62FE">
        <w:rPr>
          <w:sz w:val="24"/>
          <w:szCs w:val="24"/>
        </w:rPr>
        <w:t>.</w:t>
      </w:r>
      <w:r w:rsidR="004C6B10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Шартноманинг тарафлари коррупциянинг олдини олиш чораларини к</w:t>
      </w:r>
      <w:r w:rsidR="004C6B10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 xml:space="preserve">риш тартиб-таомилларини тан олади ва уларга риоя этилишини назорат </w:t>
      </w:r>
      <w:r w:rsidR="004C6B10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илади. Бунда Томонлар коррупциявий фаолият билан шу</w:t>
      </w:r>
      <w:r w:rsidR="004C6B10">
        <w:rPr>
          <w:sz w:val="24"/>
          <w:szCs w:val="24"/>
          <w:lang w:val="uz-Cyrl-UZ"/>
        </w:rPr>
        <w:t>ғ</w:t>
      </w:r>
      <w:r w:rsidRPr="005D62FE">
        <w:rPr>
          <w:sz w:val="24"/>
          <w:szCs w:val="24"/>
        </w:rPr>
        <w:t>улланиши мумкин б</w:t>
      </w:r>
      <w:r w:rsidR="004C6B10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лган контрагентлар билан ишбилармонлик муносабатлари хавфини минималлаштириш, шунингдек, коррупциянинг олдини олиш ма</w:t>
      </w:r>
      <w:r w:rsidR="004C6B10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садида бир-бирига </w:t>
      </w:r>
      <w:r w:rsidR="004C6B10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заро ёрдам бериш учун о</w:t>
      </w:r>
      <w:r w:rsidR="004C6B10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илона </w:t>
      </w:r>
      <w:r w:rsidR="004C6B10">
        <w:rPr>
          <w:sz w:val="24"/>
          <w:szCs w:val="24"/>
          <w:lang w:val="uz-Cyrl-UZ"/>
        </w:rPr>
        <w:t>ҳ</w:t>
      </w:r>
      <w:r w:rsidRPr="005D62FE">
        <w:rPr>
          <w:sz w:val="24"/>
          <w:szCs w:val="24"/>
        </w:rPr>
        <w:t>аракатларни амалга оширадилар. Шунингдек, Томонлар коррупциявий фаолиятга Томонларнинг иштироки хавфини олдини олиш ма</w:t>
      </w:r>
      <w:r w:rsidR="004C6B10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 xml:space="preserve">садида текширувлар </w:t>
      </w:r>
      <w:r w:rsidR="004C6B10">
        <w:rPr>
          <w:sz w:val="24"/>
          <w:szCs w:val="24"/>
          <w:lang w:val="uz-Cyrl-UZ"/>
        </w:rPr>
        <w:t>ўт</w:t>
      </w:r>
      <w:r w:rsidRPr="005D62FE">
        <w:rPr>
          <w:sz w:val="24"/>
          <w:szCs w:val="24"/>
        </w:rPr>
        <w:t>казиш тартиб-таомилларини амалга оширилишини таъминлайдилар.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8.7. </w:t>
      </w:r>
      <w:r w:rsidR="00661556" w:rsidRPr="005D62FE">
        <w:rPr>
          <w:sz w:val="24"/>
          <w:szCs w:val="24"/>
        </w:rPr>
        <w:t xml:space="preserve">Томонлар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зларининг содир этилиши мумкин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лган но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онуний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атти-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аракатлари ва ушбу Шартноманинг коррупцияга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арши курашиш шартларининг бузилиши контрагентнинг ишончлилиги рейтингини пасайтиришидан тортиб ушбу шартноманинг бекор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илинишигача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лган нохуш о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ибатларга олиб келиши мумкинлигини тан олади.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8.8. </w:t>
      </w:r>
      <w:r w:rsidR="00661556" w:rsidRPr="005D62FE">
        <w:rPr>
          <w:sz w:val="24"/>
          <w:szCs w:val="24"/>
        </w:rPr>
        <w:t xml:space="preserve">Томонлар махфийлик тамойилларига риоя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илган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олда ушбу Шартномани бажариш доирасида келтирилган фактлар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йича тегишли тартиб-таомиллар амалга оширилишини ва амалий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ийинчиликларни бартараф этиш ва юзага келиши мумкин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лган низоли вазиятларнинг олдини олиш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йича самарали чораларни </w:t>
      </w:r>
      <w:r>
        <w:rPr>
          <w:sz w:val="24"/>
          <w:szCs w:val="24"/>
          <w:lang w:val="uz-Cyrl-UZ"/>
        </w:rPr>
        <w:t>қў</w:t>
      </w:r>
      <w:r w:rsidR="00661556" w:rsidRPr="005D62FE">
        <w:rPr>
          <w:sz w:val="24"/>
          <w:szCs w:val="24"/>
        </w:rPr>
        <w:t>ллашни кафолатлайдилар.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8.9. </w:t>
      </w:r>
      <w:r w:rsidR="00661556" w:rsidRPr="005D62FE">
        <w:rPr>
          <w:sz w:val="24"/>
          <w:szCs w:val="24"/>
        </w:rPr>
        <w:t xml:space="preserve">Томонлар ушбу Шартноманинг коррупцияга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арши курашиш шартларини бажариш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йича тули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махфийликни, шунингдек, талаблар бузилганлиги фактлари т</w:t>
      </w:r>
      <w:r>
        <w:rPr>
          <w:sz w:val="24"/>
          <w:szCs w:val="24"/>
          <w:lang w:val="uz-Cyrl-UZ"/>
        </w:rPr>
        <w:t>ўғ</w:t>
      </w:r>
      <w:r w:rsidR="00661556" w:rsidRPr="005D62FE">
        <w:rPr>
          <w:sz w:val="24"/>
          <w:szCs w:val="24"/>
        </w:rPr>
        <w:t xml:space="preserve">рисида хабар берган Томон учун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ам, шунингдек, хабар берган Томоннинг ходимлари учун нaм салбий о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ибатлар келтирмаслигини кафолатлайдилар.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4C6B10" w:rsidRPr="004C6B10" w:rsidRDefault="004C6B10" w:rsidP="00074663">
      <w:pPr>
        <w:pStyle w:val="a3"/>
        <w:widowControl/>
        <w:spacing w:line="259" w:lineRule="auto"/>
        <w:jc w:val="center"/>
        <w:rPr>
          <w:b/>
          <w:sz w:val="24"/>
          <w:szCs w:val="24"/>
          <w:lang w:val="uz-Cyrl-UZ"/>
        </w:rPr>
      </w:pPr>
      <w:r w:rsidRPr="004C6B10">
        <w:rPr>
          <w:b/>
          <w:sz w:val="24"/>
          <w:szCs w:val="24"/>
          <w:lang w:val="en-US"/>
        </w:rPr>
        <w:t>IX</w:t>
      </w:r>
      <w:r w:rsidRPr="004C6B10">
        <w:rPr>
          <w:b/>
          <w:sz w:val="24"/>
          <w:szCs w:val="24"/>
          <w:lang w:val="uz-Cyrl-UZ"/>
        </w:rPr>
        <w:t xml:space="preserve">. </w:t>
      </w:r>
      <w:r w:rsidR="00661556" w:rsidRPr="004C6B10">
        <w:rPr>
          <w:b/>
          <w:sz w:val="24"/>
          <w:szCs w:val="24"/>
        </w:rPr>
        <w:t>ШАРТ</w:t>
      </w:r>
      <w:r w:rsidRPr="004C6B10">
        <w:rPr>
          <w:b/>
          <w:sz w:val="24"/>
          <w:szCs w:val="24"/>
          <w:lang w:val="uz-Cyrl-UZ"/>
        </w:rPr>
        <w:t>НОМАНИНГ АМАЛ ҚИЛИШИ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4C6B10" w:rsidRDefault="00661556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 w:rsidRPr="005D62FE">
        <w:rPr>
          <w:sz w:val="24"/>
          <w:szCs w:val="24"/>
        </w:rPr>
        <w:t>9.1.</w:t>
      </w:r>
      <w:r w:rsidR="004C6B10">
        <w:rPr>
          <w:sz w:val="24"/>
          <w:szCs w:val="24"/>
          <w:lang w:val="uz-Cyrl-UZ"/>
        </w:rPr>
        <w:t> </w:t>
      </w:r>
      <w:r w:rsidRPr="005D62FE">
        <w:rPr>
          <w:sz w:val="24"/>
          <w:szCs w:val="24"/>
        </w:rPr>
        <w:t>Мазкур шартнома томонларнинг ваколатли шахслари имзолаган</w:t>
      </w:r>
      <w:r w:rsidR="004C6B10">
        <w:rPr>
          <w:sz w:val="24"/>
          <w:szCs w:val="24"/>
          <w:lang w:val="uz-Cyrl-UZ"/>
        </w:rPr>
        <w:t xml:space="preserve"> </w:t>
      </w:r>
      <w:r w:rsidRPr="005D62FE">
        <w:rPr>
          <w:sz w:val="24"/>
          <w:szCs w:val="24"/>
        </w:rPr>
        <w:t>кундан бошлаб кучга киради ва 202</w:t>
      </w:r>
      <w:r w:rsidR="004C6B10">
        <w:rPr>
          <w:sz w:val="24"/>
          <w:szCs w:val="24"/>
          <w:lang w:val="uz-Cyrl-UZ"/>
        </w:rPr>
        <w:t>3</w:t>
      </w:r>
      <w:r w:rsidRPr="005D62FE">
        <w:rPr>
          <w:sz w:val="24"/>
          <w:szCs w:val="24"/>
        </w:rPr>
        <w:t xml:space="preserve"> йил 31 декабрга </w:t>
      </w:r>
      <w:r w:rsidR="004C6B10">
        <w:rPr>
          <w:sz w:val="24"/>
          <w:szCs w:val="24"/>
          <w:lang w:val="uz-Cyrl-UZ"/>
        </w:rPr>
        <w:t>қ</w:t>
      </w:r>
      <w:r w:rsidRPr="005D62FE">
        <w:rPr>
          <w:sz w:val="24"/>
          <w:szCs w:val="24"/>
        </w:rPr>
        <w:t>адар амалда б</w:t>
      </w:r>
      <w:r w:rsidR="004C6B10">
        <w:rPr>
          <w:sz w:val="24"/>
          <w:szCs w:val="24"/>
          <w:lang w:val="uz-Cyrl-UZ"/>
        </w:rPr>
        <w:t>ў</w:t>
      </w:r>
      <w:r w:rsidRPr="005D62FE">
        <w:rPr>
          <w:sz w:val="24"/>
          <w:szCs w:val="24"/>
        </w:rPr>
        <w:t>лади.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4C6B10" w:rsidRPr="004C6B10" w:rsidRDefault="00661556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4C6B10">
        <w:rPr>
          <w:b/>
          <w:sz w:val="24"/>
          <w:szCs w:val="24"/>
        </w:rPr>
        <w:t xml:space="preserve">Х. </w:t>
      </w:r>
      <w:r w:rsidR="004C6B10" w:rsidRPr="004C6B10">
        <w:rPr>
          <w:b/>
          <w:sz w:val="24"/>
          <w:szCs w:val="24"/>
        </w:rPr>
        <w:t xml:space="preserve">НИЗОЛАРНИ </w:t>
      </w:r>
      <w:r w:rsidR="004C6B10" w:rsidRPr="004C6B10">
        <w:rPr>
          <w:b/>
          <w:sz w:val="24"/>
          <w:szCs w:val="24"/>
          <w:lang w:val="uz-Cyrl-UZ"/>
        </w:rPr>
        <w:t>Ҳ</w:t>
      </w:r>
      <w:r w:rsidR="004C6B10" w:rsidRPr="004C6B10">
        <w:rPr>
          <w:b/>
          <w:sz w:val="24"/>
          <w:szCs w:val="24"/>
        </w:rPr>
        <w:t xml:space="preserve">AЛ </w:t>
      </w:r>
      <w:r w:rsidR="004C6B10" w:rsidRPr="004C6B10">
        <w:rPr>
          <w:b/>
          <w:sz w:val="24"/>
          <w:szCs w:val="24"/>
          <w:lang w:val="uz-Cyrl-UZ"/>
        </w:rPr>
        <w:t>Қ</w:t>
      </w:r>
      <w:r w:rsidR="004C6B10" w:rsidRPr="004C6B10">
        <w:rPr>
          <w:b/>
          <w:sz w:val="24"/>
          <w:szCs w:val="24"/>
        </w:rPr>
        <w:t>ИЛИШ ТАРТИБИ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10.1. </w:t>
      </w:r>
      <w:r w:rsidR="00661556" w:rsidRPr="005D62FE">
        <w:rPr>
          <w:sz w:val="24"/>
          <w:szCs w:val="24"/>
        </w:rPr>
        <w:t>Мазкур шартномада ёки унга бо</w:t>
      </w:r>
      <w:r>
        <w:rPr>
          <w:sz w:val="24"/>
          <w:szCs w:val="24"/>
          <w:lang w:val="uz-Cyrl-UZ"/>
        </w:rPr>
        <w:t>ғ</w:t>
      </w:r>
      <w:r w:rsidR="00661556" w:rsidRPr="005D62FE">
        <w:rPr>
          <w:sz w:val="24"/>
          <w:szCs w:val="24"/>
        </w:rPr>
        <w:t>ли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 масалалар юзасидан келиб чи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адиган барча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 xml:space="preserve">низолар, энг аввало, тарафларнинг келишуви билан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ал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илинади.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10.2. </w:t>
      </w:r>
      <w:r w:rsidR="00661556" w:rsidRPr="005D62FE">
        <w:rPr>
          <w:sz w:val="24"/>
          <w:szCs w:val="24"/>
        </w:rPr>
        <w:t xml:space="preserve">Arap </w:t>
      </w:r>
      <w:r>
        <w:rPr>
          <w:sz w:val="24"/>
          <w:szCs w:val="24"/>
          <w:lang w:val="uz-Cyrl-UZ"/>
        </w:rPr>
        <w:t>ўз</w:t>
      </w:r>
      <w:r w:rsidR="00661556" w:rsidRPr="005D62FE">
        <w:rPr>
          <w:sz w:val="24"/>
          <w:szCs w:val="24"/>
        </w:rPr>
        <w:t>apo тушунмовчиликлар бошланган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либ, масаланинг ечими топилмаса, буюртмачи ёки ижрочи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збекистон Республикаси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онунларидан келиб чи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иб, И</w:t>
      </w:r>
      <w:r>
        <w:rPr>
          <w:sz w:val="24"/>
          <w:szCs w:val="24"/>
          <w:lang w:val="uz-Cyrl-UZ"/>
        </w:rPr>
        <w:t>қт</w:t>
      </w:r>
      <w:r w:rsidR="00661556" w:rsidRPr="005D62FE">
        <w:rPr>
          <w:sz w:val="24"/>
          <w:szCs w:val="24"/>
        </w:rPr>
        <w:t xml:space="preserve">исодий судга мурожаат этишга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ли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лади.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074663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074663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074663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4C6B10" w:rsidRPr="004C6B10" w:rsidRDefault="004C6B10" w:rsidP="00074663">
      <w:pPr>
        <w:pStyle w:val="a3"/>
        <w:widowControl/>
        <w:spacing w:line="259" w:lineRule="auto"/>
        <w:jc w:val="center"/>
        <w:rPr>
          <w:b/>
          <w:sz w:val="24"/>
          <w:szCs w:val="24"/>
        </w:rPr>
      </w:pPr>
      <w:r w:rsidRPr="004C6B10">
        <w:rPr>
          <w:b/>
          <w:sz w:val="24"/>
          <w:szCs w:val="24"/>
          <w:lang w:val="en-US"/>
        </w:rPr>
        <w:lastRenderedPageBreak/>
        <w:t>XI</w:t>
      </w:r>
      <w:r w:rsidRPr="004C6B10">
        <w:rPr>
          <w:b/>
          <w:sz w:val="24"/>
          <w:szCs w:val="24"/>
          <w:lang w:val="uz-Cyrl-UZ"/>
        </w:rPr>
        <w:t>. ЯКУНИЙ Қ</w:t>
      </w:r>
      <w:r w:rsidR="00661556" w:rsidRPr="004C6B10">
        <w:rPr>
          <w:b/>
          <w:sz w:val="24"/>
          <w:szCs w:val="24"/>
        </w:rPr>
        <w:t>О</w:t>
      </w:r>
      <w:r w:rsidRPr="004C6B10">
        <w:rPr>
          <w:b/>
          <w:sz w:val="24"/>
          <w:szCs w:val="24"/>
          <w:lang w:val="uz-Cyrl-UZ"/>
        </w:rPr>
        <w:t>И</w:t>
      </w:r>
      <w:r w:rsidR="00661556" w:rsidRPr="004C6B10">
        <w:rPr>
          <w:b/>
          <w:sz w:val="24"/>
          <w:szCs w:val="24"/>
        </w:rPr>
        <w:t>ДАЛАР</w:t>
      </w:r>
    </w:p>
    <w:p w:rsidR="004C6B10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074663" w:rsidRDefault="004C6B10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11.</w:t>
      </w:r>
      <w:r w:rsidR="00661556" w:rsidRPr="005D62FE">
        <w:rPr>
          <w:sz w:val="24"/>
          <w:szCs w:val="24"/>
        </w:rPr>
        <w:t>1</w:t>
      </w:r>
      <w:r>
        <w:rPr>
          <w:sz w:val="24"/>
          <w:szCs w:val="24"/>
          <w:lang w:val="uz-Cyrl-UZ"/>
        </w:rPr>
        <w:t>. </w:t>
      </w:r>
      <w:r w:rsidR="00661556" w:rsidRPr="005D62FE">
        <w:rPr>
          <w:sz w:val="24"/>
          <w:szCs w:val="24"/>
        </w:rPr>
        <w:t>Ушбу Шартнома томонларнинг келишуви билан ёки Томонлардан бирининг талабига биноан, бош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 томон т</w:t>
      </w:r>
      <w:r w:rsidR="00074663">
        <w:rPr>
          <w:sz w:val="24"/>
          <w:szCs w:val="24"/>
          <w:lang w:val="uz-Cyrl-UZ"/>
        </w:rPr>
        <w:t>араф</w:t>
      </w:r>
      <w:r w:rsidR="00661556" w:rsidRPr="005D62FE">
        <w:rPr>
          <w:sz w:val="24"/>
          <w:szCs w:val="24"/>
        </w:rPr>
        <w:t>идан шартнома шартлари сезиларли даражада бузилган та</w:t>
      </w:r>
      <w:r w:rsidR="00074663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дирда суд томонидан бекор </w:t>
      </w:r>
      <w:r w:rsidR="00074663"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илиниши мумкин.</w:t>
      </w:r>
    </w:p>
    <w:p w:rsidR="00074663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11.2. </w:t>
      </w:r>
      <w:r w:rsidR="00661556" w:rsidRPr="005D62FE">
        <w:rPr>
          <w:sz w:val="24"/>
          <w:szCs w:val="24"/>
        </w:rPr>
        <w:t xml:space="preserve">Ушбу шартномага киритилган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ap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андай 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згартириш ва </w:t>
      </w:r>
      <w:r>
        <w:rPr>
          <w:sz w:val="24"/>
          <w:szCs w:val="24"/>
          <w:lang w:val="uz-Cyrl-UZ"/>
        </w:rPr>
        <w:t>қў</w:t>
      </w:r>
      <w:r w:rsidR="00661556" w:rsidRPr="005D62FE">
        <w:rPr>
          <w:sz w:val="24"/>
          <w:szCs w:val="24"/>
        </w:rPr>
        <w:t>шимчалар фа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ат ёзма равишда тузилган ва тарафларнинг тегишли ваколатли вакиллари томонидан имзоланган та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дирда амал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>илади.</w:t>
      </w:r>
    </w:p>
    <w:p w:rsidR="00074663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11.3. </w:t>
      </w:r>
      <w:r w:rsidR="00661556" w:rsidRPr="005D62FE">
        <w:rPr>
          <w:sz w:val="24"/>
          <w:szCs w:val="24"/>
        </w:rPr>
        <w:t>Ушбу шартнома бир хил юридик кучга эга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>лган икки нусхада тузилди.</w:t>
      </w:r>
    </w:p>
    <w:p w:rsidR="00074663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11.4. </w:t>
      </w:r>
      <w:r w:rsidR="00661556" w:rsidRPr="005D62FE">
        <w:rPr>
          <w:sz w:val="24"/>
          <w:szCs w:val="24"/>
        </w:rPr>
        <w:t>Ушбу  шартнома,  унга амалга  киритилган  узгартиришлар  (</w:t>
      </w:r>
      <w:r>
        <w:rPr>
          <w:sz w:val="24"/>
          <w:szCs w:val="24"/>
          <w:lang w:val="uz-Cyrl-UZ"/>
        </w:rPr>
        <w:t>қў</w:t>
      </w:r>
      <w:r w:rsidR="00661556" w:rsidRPr="005D62FE">
        <w:rPr>
          <w:sz w:val="24"/>
          <w:szCs w:val="24"/>
        </w:rPr>
        <w:t>шимчалар)</w:t>
      </w:r>
      <w:r>
        <w:rPr>
          <w:sz w:val="24"/>
          <w:szCs w:val="24"/>
          <w:lang w:val="uz-Cyrl-UZ"/>
        </w:rPr>
        <w:t xml:space="preserve"> </w:t>
      </w:r>
      <w:r w:rsidR="00661556" w:rsidRPr="005D62FE">
        <w:rPr>
          <w:sz w:val="24"/>
          <w:szCs w:val="24"/>
        </w:rPr>
        <w:t>томонлар т</w:t>
      </w:r>
      <w:r>
        <w:rPr>
          <w:sz w:val="24"/>
          <w:szCs w:val="24"/>
          <w:lang w:val="uz-Cyrl-UZ"/>
        </w:rPr>
        <w:t>араф</w:t>
      </w:r>
      <w:r w:rsidR="00661556" w:rsidRPr="005D62FE">
        <w:rPr>
          <w:sz w:val="24"/>
          <w:szCs w:val="24"/>
        </w:rPr>
        <w:t xml:space="preserve">идан имзоланган пайтдан бошлаб </w:t>
      </w:r>
      <w:r>
        <w:rPr>
          <w:sz w:val="24"/>
          <w:szCs w:val="24"/>
          <w:lang w:val="uz-Cyrl-UZ"/>
        </w:rPr>
        <w:t xml:space="preserve">амалга </w:t>
      </w:r>
      <w:r w:rsidR="00661556" w:rsidRPr="005D62FE">
        <w:rPr>
          <w:sz w:val="24"/>
          <w:szCs w:val="24"/>
        </w:rPr>
        <w:t>оширилади.</w:t>
      </w:r>
    </w:p>
    <w:p w:rsidR="00F32EE9" w:rsidRPr="005D62FE" w:rsidRDefault="00074663" w:rsidP="00074663">
      <w:pPr>
        <w:pStyle w:val="a3"/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11.5. </w:t>
      </w:r>
      <w:r w:rsidR="00661556" w:rsidRPr="005D62FE">
        <w:rPr>
          <w:sz w:val="24"/>
          <w:szCs w:val="24"/>
        </w:rPr>
        <w:t>Мазкур шартнома икки нусхада тузилган б</w:t>
      </w:r>
      <w:r>
        <w:rPr>
          <w:sz w:val="24"/>
          <w:szCs w:val="24"/>
          <w:lang w:val="uz-Cyrl-UZ"/>
        </w:rPr>
        <w:t>ў</w:t>
      </w:r>
      <w:r w:rsidR="00661556" w:rsidRPr="005D62FE">
        <w:rPr>
          <w:sz w:val="24"/>
          <w:szCs w:val="24"/>
        </w:rPr>
        <w:t xml:space="preserve">либ,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ap иккаласи бир хил юридик</w:t>
      </w:r>
    </w:p>
    <w:p w:rsidR="00074663" w:rsidRDefault="00661556" w:rsidP="00074663">
      <w:pPr>
        <w:widowControl/>
        <w:spacing w:line="259" w:lineRule="auto"/>
        <w:rPr>
          <w:sz w:val="24"/>
          <w:szCs w:val="24"/>
        </w:rPr>
      </w:pPr>
      <w:r w:rsidRPr="005D62FE">
        <w:rPr>
          <w:sz w:val="24"/>
          <w:szCs w:val="24"/>
        </w:rPr>
        <w:t>кучга эга.</w:t>
      </w:r>
    </w:p>
    <w:p w:rsidR="00074663" w:rsidRDefault="00074663" w:rsidP="00074663">
      <w:pPr>
        <w:widowControl/>
        <w:spacing w:line="259" w:lineRule="auto"/>
        <w:ind w:firstLine="709"/>
        <w:rPr>
          <w:sz w:val="24"/>
          <w:szCs w:val="24"/>
        </w:rPr>
      </w:pPr>
    </w:p>
    <w:p w:rsidR="00074663" w:rsidRPr="00074663" w:rsidRDefault="00074663" w:rsidP="00074663">
      <w:pPr>
        <w:widowControl/>
        <w:spacing w:line="259" w:lineRule="auto"/>
        <w:jc w:val="center"/>
        <w:rPr>
          <w:b/>
          <w:sz w:val="24"/>
          <w:szCs w:val="24"/>
        </w:rPr>
      </w:pPr>
      <w:r w:rsidRPr="00074663">
        <w:rPr>
          <w:b/>
          <w:sz w:val="24"/>
          <w:szCs w:val="24"/>
          <w:lang w:val="en-US"/>
        </w:rPr>
        <w:t>XII</w:t>
      </w:r>
      <w:r w:rsidRPr="00074663">
        <w:rPr>
          <w:b/>
          <w:sz w:val="24"/>
          <w:szCs w:val="24"/>
          <w:lang w:val="uz-Cyrl-UZ"/>
        </w:rPr>
        <w:t xml:space="preserve">. </w:t>
      </w:r>
      <w:r w:rsidRPr="00074663">
        <w:rPr>
          <w:b/>
          <w:sz w:val="24"/>
          <w:szCs w:val="24"/>
        </w:rPr>
        <w:t>ШАРТНОМАГА ИЛОВА ХУЖЖАТЛАР</w:t>
      </w:r>
    </w:p>
    <w:p w:rsidR="00074663" w:rsidRDefault="00074663" w:rsidP="00074663">
      <w:pPr>
        <w:widowControl/>
        <w:spacing w:line="259" w:lineRule="auto"/>
        <w:ind w:firstLine="709"/>
        <w:rPr>
          <w:sz w:val="24"/>
          <w:szCs w:val="24"/>
        </w:rPr>
      </w:pPr>
    </w:p>
    <w:p w:rsidR="00074663" w:rsidRDefault="00074663" w:rsidP="00074663">
      <w:pPr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12.1. </w:t>
      </w:r>
      <w:r w:rsidR="00661556" w:rsidRPr="005D62FE">
        <w:rPr>
          <w:sz w:val="24"/>
          <w:szCs w:val="24"/>
        </w:rPr>
        <w:t xml:space="preserve">Мазкур шартномага илова этилган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 xml:space="preserve">ужжатлар унинг ажралмас </w:t>
      </w:r>
      <w:r>
        <w:rPr>
          <w:sz w:val="24"/>
          <w:szCs w:val="24"/>
          <w:lang w:val="uz-Cyrl-UZ"/>
        </w:rPr>
        <w:t>қ</w:t>
      </w:r>
      <w:r w:rsidR="00661556" w:rsidRPr="005D62FE">
        <w:rPr>
          <w:sz w:val="24"/>
          <w:szCs w:val="24"/>
        </w:rPr>
        <w:t xml:space="preserve">исми </w:t>
      </w:r>
      <w:r>
        <w:rPr>
          <w:sz w:val="24"/>
          <w:szCs w:val="24"/>
          <w:lang w:val="uz-Cyrl-UZ"/>
        </w:rPr>
        <w:t>ҳ</w:t>
      </w:r>
      <w:r w:rsidR="00661556" w:rsidRPr="005D62FE">
        <w:rPr>
          <w:sz w:val="24"/>
          <w:szCs w:val="24"/>
        </w:rPr>
        <w:t>исобланади.</w:t>
      </w:r>
    </w:p>
    <w:p w:rsidR="00074663" w:rsidRDefault="00074663" w:rsidP="00074663">
      <w:pPr>
        <w:widowControl/>
        <w:spacing w:line="259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uz-Cyrl-UZ"/>
        </w:rPr>
        <w:t>12.2. </w:t>
      </w:r>
      <w:r w:rsidR="00661556" w:rsidRPr="005D62FE">
        <w:rPr>
          <w:sz w:val="24"/>
          <w:szCs w:val="24"/>
        </w:rPr>
        <w:t>Шартномага китобларнинг техник тафсилотлари илова этилади.</w:t>
      </w:r>
    </w:p>
    <w:p w:rsidR="00074663" w:rsidRDefault="00074663" w:rsidP="00074663">
      <w:pPr>
        <w:widowControl/>
        <w:spacing w:line="259" w:lineRule="auto"/>
        <w:ind w:firstLine="709"/>
        <w:jc w:val="both"/>
        <w:rPr>
          <w:sz w:val="24"/>
          <w:szCs w:val="24"/>
        </w:rPr>
      </w:pPr>
    </w:p>
    <w:p w:rsidR="00074663" w:rsidRPr="00074663" w:rsidRDefault="00074663" w:rsidP="00074663">
      <w:pPr>
        <w:widowControl/>
        <w:spacing w:line="259" w:lineRule="auto"/>
        <w:jc w:val="center"/>
        <w:rPr>
          <w:b/>
          <w:sz w:val="24"/>
          <w:szCs w:val="24"/>
        </w:rPr>
      </w:pPr>
      <w:r w:rsidRPr="00074663">
        <w:rPr>
          <w:b/>
          <w:sz w:val="24"/>
          <w:szCs w:val="24"/>
          <w:lang w:val="en-US"/>
        </w:rPr>
        <w:t>XIII</w:t>
      </w:r>
      <w:r w:rsidRPr="00074663">
        <w:rPr>
          <w:b/>
          <w:sz w:val="24"/>
          <w:szCs w:val="24"/>
          <w:lang w:val="uz-Cyrl-UZ"/>
        </w:rPr>
        <w:t xml:space="preserve">. </w:t>
      </w:r>
      <w:r w:rsidR="00661556" w:rsidRPr="00074663">
        <w:rPr>
          <w:b/>
          <w:sz w:val="24"/>
          <w:szCs w:val="24"/>
        </w:rPr>
        <w:t>ТОМО</w:t>
      </w:r>
      <w:r>
        <w:rPr>
          <w:b/>
          <w:sz w:val="24"/>
          <w:szCs w:val="24"/>
          <w:lang w:val="uz-Cyrl-UZ"/>
        </w:rPr>
        <w:t>Н</w:t>
      </w:r>
      <w:r w:rsidR="00661556" w:rsidRPr="00074663">
        <w:rPr>
          <w:b/>
          <w:sz w:val="24"/>
          <w:szCs w:val="24"/>
        </w:rPr>
        <w:t>ЛАРНИ</w:t>
      </w:r>
      <w:r>
        <w:rPr>
          <w:b/>
          <w:sz w:val="24"/>
          <w:szCs w:val="24"/>
          <w:lang w:val="uz-Cyrl-UZ"/>
        </w:rPr>
        <w:t>НГ</w:t>
      </w:r>
      <w:r w:rsidR="00661556" w:rsidRPr="00074663">
        <w:rPr>
          <w:b/>
          <w:sz w:val="24"/>
          <w:szCs w:val="24"/>
        </w:rPr>
        <w:t xml:space="preserve"> РЕК</w:t>
      </w:r>
      <w:r>
        <w:rPr>
          <w:b/>
          <w:sz w:val="24"/>
          <w:szCs w:val="24"/>
          <w:lang w:val="uz-Cyrl-UZ"/>
        </w:rPr>
        <w:t>ВИ</w:t>
      </w:r>
      <w:r w:rsidR="00661556" w:rsidRPr="00074663">
        <w:rPr>
          <w:b/>
          <w:sz w:val="24"/>
          <w:szCs w:val="24"/>
        </w:rPr>
        <w:t>ЗИТЛАР</w:t>
      </w:r>
      <w:r>
        <w:rPr>
          <w:b/>
          <w:sz w:val="24"/>
          <w:szCs w:val="24"/>
          <w:lang w:val="uz-Cyrl-UZ"/>
        </w:rPr>
        <w:t>И</w:t>
      </w:r>
      <w:r w:rsidR="00661556" w:rsidRPr="00074663">
        <w:rPr>
          <w:b/>
          <w:sz w:val="24"/>
          <w:szCs w:val="24"/>
        </w:rPr>
        <w:t xml:space="preserve"> ВА </w:t>
      </w:r>
      <w:r>
        <w:rPr>
          <w:b/>
          <w:sz w:val="24"/>
          <w:szCs w:val="24"/>
          <w:lang w:val="uz-Cyrl-UZ"/>
        </w:rPr>
        <w:t>И</w:t>
      </w:r>
      <w:r w:rsidR="00661556" w:rsidRPr="00074663">
        <w:rPr>
          <w:b/>
          <w:sz w:val="24"/>
          <w:szCs w:val="24"/>
        </w:rPr>
        <w:t>M3OЛAP</w:t>
      </w:r>
      <w:r>
        <w:rPr>
          <w:b/>
          <w:sz w:val="24"/>
          <w:szCs w:val="24"/>
          <w:lang w:val="uz-Cyrl-UZ"/>
        </w:rPr>
        <w:t>И</w:t>
      </w:r>
    </w:p>
    <w:p w:rsidR="00074663" w:rsidRDefault="00074663" w:rsidP="00074663">
      <w:pPr>
        <w:widowControl/>
        <w:spacing w:line="259" w:lineRule="auto"/>
        <w:ind w:firstLine="709"/>
        <w:jc w:val="both"/>
        <w:rPr>
          <w:sz w:val="24"/>
          <w:szCs w:val="24"/>
        </w:rPr>
      </w:pPr>
    </w:p>
    <w:tbl>
      <w:tblPr>
        <w:tblStyle w:val="a5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3"/>
        <w:gridCol w:w="1444"/>
        <w:gridCol w:w="4064"/>
      </w:tblGrid>
      <w:tr w:rsidR="00074663" w:rsidTr="00074663">
        <w:trPr>
          <w:jc w:val="center"/>
        </w:trPr>
        <w:tc>
          <w:tcPr>
            <w:tcW w:w="3190" w:type="dxa"/>
            <w:tcBorders>
              <w:bottom w:val="single" w:sz="4" w:space="0" w:color="auto"/>
            </w:tcBorders>
          </w:tcPr>
          <w:p w:rsidR="00074663" w:rsidRPr="00074663" w:rsidRDefault="00074663" w:rsidP="00074663">
            <w:pPr>
              <w:widowControl/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074663">
              <w:rPr>
                <w:b/>
                <w:sz w:val="24"/>
                <w:szCs w:val="24"/>
              </w:rPr>
              <w:t>БАЖАРУВЧИ</w:t>
            </w:r>
          </w:p>
        </w:tc>
        <w:tc>
          <w:tcPr>
            <w:tcW w:w="1134" w:type="dxa"/>
          </w:tcPr>
          <w:p w:rsidR="00074663" w:rsidRPr="00074663" w:rsidRDefault="00074663" w:rsidP="00074663">
            <w:pPr>
              <w:widowControl/>
              <w:spacing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074663" w:rsidRPr="00074663" w:rsidRDefault="00074663" w:rsidP="00074663">
            <w:pPr>
              <w:widowControl/>
              <w:spacing w:line="259" w:lineRule="auto"/>
              <w:jc w:val="center"/>
              <w:rPr>
                <w:b/>
                <w:sz w:val="24"/>
                <w:szCs w:val="24"/>
                <w:lang w:val="uz-Cyrl-UZ"/>
              </w:rPr>
            </w:pPr>
            <w:r w:rsidRPr="00074663">
              <w:rPr>
                <w:b/>
                <w:sz w:val="24"/>
                <w:szCs w:val="24"/>
                <w:lang w:val="uz-Cyrl-UZ"/>
              </w:rPr>
              <w:t>БУЮРТМАЧИ</w:t>
            </w:r>
          </w:p>
        </w:tc>
      </w:tr>
      <w:tr w:rsidR="00074663" w:rsidTr="00074663">
        <w:trPr>
          <w:jc w:val="center"/>
        </w:trPr>
        <w:tc>
          <w:tcPr>
            <w:tcW w:w="3190" w:type="dxa"/>
            <w:tcBorders>
              <w:top w:val="single" w:sz="4" w:space="0" w:color="auto"/>
            </w:tcBorders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074663" w:rsidRP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  <w:lang w:val="uz-Cyrl-UZ"/>
              </w:rPr>
            </w:pPr>
          </w:p>
        </w:tc>
      </w:tr>
      <w:tr w:rsidR="00074663" w:rsidTr="00074663">
        <w:trPr>
          <w:jc w:val="center"/>
        </w:trPr>
        <w:tc>
          <w:tcPr>
            <w:tcW w:w="3190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074663" w:rsidRPr="00074663" w:rsidRDefault="00074663" w:rsidP="00074663">
            <w:pPr>
              <w:widowControl/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074663">
              <w:rPr>
                <w:b/>
                <w:sz w:val="24"/>
                <w:szCs w:val="24"/>
                <w:lang w:val="uz-Cyrl-UZ"/>
              </w:rPr>
              <w:t xml:space="preserve">“Ўзбекистон нашриёти” </w:t>
            </w:r>
            <w:r>
              <w:rPr>
                <w:b/>
                <w:sz w:val="24"/>
                <w:szCs w:val="24"/>
                <w:lang w:val="uz-Cyrl-UZ"/>
              </w:rPr>
              <w:br/>
            </w:r>
            <w:r w:rsidRPr="00074663">
              <w:rPr>
                <w:b/>
                <w:sz w:val="24"/>
                <w:szCs w:val="24"/>
                <w:lang w:val="uz-Cyrl-UZ"/>
              </w:rPr>
              <w:t>давлат унитар корхонаси</w:t>
            </w:r>
          </w:p>
        </w:tc>
      </w:tr>
      <w:tr w:rsidR="00074663" w:rsidTr="00074663">
        <w:trPr>
          <w:jc w:val="center"/>
        </w:trPr>
        <w:tc>
          <w:tcPr>
            <w:tcW w:w="3190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  <w:lang w:val="uz-Cyrl-UZ"/>
              </w:rPr>
            </w:pPr>
          </w:p>
        </w:tc>
      </w:tr>
      <w:tr w:rsidR="00074663" w:rsidTr="00074663">
        <w:trPr>
          <w:jc w:val="center"/>
        </w:trPr>
        <w:tc>
          <w:tcPr>
            <w:tcW w:w="3190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074663" w:rsidRDefault="00074663" w:rsidP="00074663">
            <w:pPr>
              <w:widowControl/>
              <w:spacing w:line="259" w:lineRule="auto"/>
              <w:jc w:val="center"/>
              <w:rPr>
                <w:sz w:val="24"/>
                <w:szCs w:val="24"/>
                <w:lang w:val="uz-Cyrl-UZ"/>
              </w:rPr>
            </w:pPr>
          </w:p>
        </w:tc>
      </w:tr>
    </w:tbl>
    <w:p w:rsidR="00074663" w:rsidRDefault="00074663" w:rsidP="00074663">
      <w:pPr>
        <w:widowControl/>
        <w:spacing w:line="259" w:lineRule="auto"/>
        <w:jc w:val="both"/>
        <w:rPr>
          <w:sz w:val="24"/>
          <w:szCs w:val="24"/>
        </w:rPr>
      </w:pPr>
    </w:p>
    <w:sectPr w:rsidR="00074663" w:rsidSect="005D62FE">
      <w:footerReference w:type="default" r:id="rId8"/>
      <w:pgSz w:w="11907" w:h="16840" w:code="9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D9D" w:rsidRDefault="00E67D9D" w:rsidP="00074663">
      <w:r>
        <w:separator/>
      </w:r>
    </w:p>
  </w:endnote>
  <w:endnote w:type="continuationSeparator" w:id="0">
    <w:p w:rsidR="00E67D9D" w:rsidRDefault="00E67D9D" w:rsidP="0007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2896907"/>
      <w:docPartObj>
        <w:docPartGallery w:val="Page Numbers (Bottom of Page)"/>
        <w:docPartUnique/>
      </w:docPartObj>
    </w:sdtPr>
    <w:sdtEndPr/>
    <w:sdtContent>
      <w:p w:rsidR="00074663" w:rsidRDefault="0007466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5B8" w:rsidRPr="006505B8">
          <w:rPr>
            <w:noProof/>
            <w:lang w:val="ru-RU"/>
          </w:rPr>
          <w:t>1</w:t>
        </w:r>
        <w:r>
          <w:fldChar w:fldCharType="end"/>
        </w:r>
      </w:p>
    </w:sdtContent>
  </w:sdt>
  <w:p w:rsidR="00074663" w:rsidRDefault="0007466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D9D" w:rsidRDefault="00E67D9D" w:rsidP="00074663">
      <w:r>
        <w:separator/>
      </w:r>
    </w:p>
  </w:footnote>
  <w:footnote w:type="continuationSeparator" w:id="0">
    <w:p w:rsidR="00E67D9D" w:rsidRDefault="00E67D9D" w:rsidP="00074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D6331"/>
    <w:multiLevelType w:val="multilevel"/>
    <w:tmpl w:val="2F60D6A6"/>
    <w:lvl w:ilvl="0">
      <w:start w:val="6"/>
      <w:numFmt w:val="decimal"/>
      <w:lvlText w:val="%1"/>
      <w:lvlJc w:val="left"/>
      <w:pPr>
        <w:ind w:left="127" w:hanging="78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" w:hanging="783"/>
      </w:pPr>
      <w:rPr>
        <w:rFonts w:hint="default"/>
        <w:w w:val="94"/>
        <w:lang w:val="bg-BG" w:eastAsia="en-US" w:bidi="ar-SA"/>
      </w:rPr>
    </w:lvl>
    <w:lvl w:ilvl="2">
      <w:numFmt w:val="bullet"/>
      <w:lvlText w:val="•"/>
      <w:lvlJc w:val="left"/>
      <w:pPr>
        <w:ind w:left="2068" w:hanging="78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42" w:hanging="78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16" w:hanging="78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990" w:hanging="78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64" w:hanging="78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8" w:hanging="78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12" w:hanging="783"/>
      </w:pPr>
      <w:rPr>
        <w:rFonts w:hint="default"/>
        <w:lang w:val="bg-BG" w:eastAsia="en-US" w:bidi="ar-SA"/>
      </w:rPr>
    </w:lvl>
  </w:abstractNum>
  <w:abstractNum w:abstractNumId="1">
    <w:nsid w:val="03E80983"/>
    <w:multiLevelType w:val="multilevel"/>
    <w:tmpl w:val="457C1084"/>
    <w:lvl w:ilvl="0">
      <w:start w:val="11"/>
      <w:numFmt w:val="decimal"/>
      <w:lvlText w:val="%1"/>
      <w:lvlJc w:val="left"/>
      <w:pPr>
        <w:ind w:left="213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B"/>
        <w:w w:val="97"/>
        <w:sz w:val="24"/>
        <w:szCs w:val="24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218" w:hanging="531"/>
      </w:pPr>
      <w:rPr>
        <w:rFonts w:hint="default"/>
        <w:w w:val="100"/>
        <w:lang w:val="bg-BG" w:eastAsia="en-US" w:bidi="ar-SA"/>
      </w:rPr>
    </w:lvl>
    <w:lvl w:ilvl="2">
      <w:numFmt w:val="bullet"/>
      <w:lvlText w:val="•"/>
      <w:lvlJc w:val="left"/>
      <w:pPr>
        <w:ind w:left="2148" w:hanging="53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112" w:hanging="53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76" w:hanging="53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40" w:hanging="53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004" w:hanging="53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68" w:hanging="53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32" w:hanging="531"/>
      </w:pPr>
      <w:rPr>
        <w:rFonts w:hint="default"/>
        <w:lang w:val="bg-BG" w:eastAsia="en-US" w:bidi="ar-SA"/>
      </w:rPr>
    </w:lvl>
  </w:abstractNum>
  <w:abstractNum w:abstractNumId="2">
    <w:nsid w:val="0E271F2D"/>
    <w:multiLevelType w:val="hybridMultilevel"/>
    <w:tmpl w:val="723244C6"/>
    <w:lvl w:ilvl="0" w:tplc="BB2877C4">
      <w:numFmt w:val="bullet"/>
      <w:lvlText w:val="-"/>
      <w:lvlJc w:val="left"/>
      <w:pPr>
        <w:ind w:left="174" w:hanging="206"/>
      </w:pPr>
      <w:rPr>
        <w:rFonts w:ascii="Cambria" w:eastAsia="Cambria" w:hAnsi="Cambria" w:cs="Cambria" w:hint="default"/>
        <w:w w:val="92"/>
        <w:position w:val="3"/>
        <w:lang w:val="bg-BG" w:eastAsia="en-US" w:bidi="ar-SA"/>
      </w:rPr>
    </w:lvl>
    <w:lvl w:ilvl="1" w:tplc="29B6A30A">
      <w:numFmt w:val="bullet"/>
      <w:lvlText w:val="•"/>
      <w:lvlJc w:val="left"/>
      <w:pPr>
        <w:ind w:left="1148" w:hanging="206"/>
      </w:pPr>
      <w:rPr>
        <w:rFonts w:hint="default"/>
        <w:lang w:val="bg-BG" w:eastAsia="en-US" w:bidi="ar-SA"/>
      </w:rPr>
    </w:lvl>
    <w:lvl w:ilvl="2" w:tplc="36E6801E">
      <w:numFmt w:val="bullet"/>
      <w:lvlText w:val="•"/>
      <w:lvlJc w:val="left"/>
      <w:pPr>
        <w:ind w:left="2116" w:hanging="206"/>
      </w:pPr>
      <w:rPr>
        <w:rFonts w:hint="default"/>
        <w:lang w:val="bg-BG" w:eastAsia="en-US" w:bidi="ar-SA"/>
      </w:rPr>
    </w:lvl>
    <w:lvl w:ilvl="3" w:tplc="A304595C">
      <w:numFmt w:val="bullet"/>
      <w:lvlText w:val="•"/>
      <w:lvlJc w:val="left"/>
      <w:pPr>
        <w:ind w:left="3084" w:hanging="206"/>
      </w:pPr>
      <w:rPr>
        <w:rFonts w:hint="default"/>
        <w:lang w:val="bg-BG" w:eastAsia="en-US" w:bidi="ar-SA"/>
      </w:rPr>
    </w:lvl>
    <w:lvl w:ilvl="4" w:tplc="9A425678">
      <w:numFmt w:val="bullet"/>
      <w:lvlText w:val="•"/>
      <w:lvlJc w:val="left"/>
      <w:pPr>
        <w:ind w:left="4052" w:hanging="206"/>
      </w:pPr>
      <w:rPr>
        <w:rFonts w:hint="default"/>
        <w:lang w:val="bg-BG" w:eastAsia="en-US" w:bidi="ar-SA"/>
      </w:rPr>
    </w:lvl>
    <w:lvl w:ilvl="5" w:tplc="C28E5D10">
      <w:numFmt w:val="bullet"/>
      <w:lvlText w:val="•"/>
      <w:lvlJc w:val="left"/>
      <w:pPr>
        <w:ind w:left="5020" w:hanging="206"/>
      </w:pPr>
      <w:rPr>
        <w:rFonts w:hint="default"/>
        <w:lang w:val="bg-BG" w:eastAsia="en-US" w:bidi="ar-SA"/>
      </w:rPr>
    </w:lvl>
    <w:lvl w:ilvl="6" w:tplc="8F2E78F6">
      <w:numFmt w:val="bullet"/>
      <w:lvlText w:val="•"/>
      <w:lvlJc w:val="left"/>
      <w:pPr>
        <w:ind w:left="5988" w:hanging="206"/>
      </w:pPr>
      <w:rPr>
        <w:rFonts w:hint="default"/>
        <w:lang w:val="bg-BG" w:eastAsia="en-US" w:bidi="ar-SA"/>
      </w:rPr>
    </w:lvl>
    <w:lvl w:ilvl="7" w:tplc="1A26AE14">
      <w:numFmt w:val="bullet"/>
      <w:lvlText w:val="•"/>
      <w:lvlJc w:val="left"/>
      <w:pPr>
        <w:ind w:left="6956" w:hanging="206"/>
      </w:pPr>
      <w:rPr>
        <w:rFonts w:hint="default"/>
        <w:lang w:val="bg-BG" w:eastAsia="en-US" w:bidi="ar-SA"/>
      </w:rPr>
    </w:lvl>
    <w:lvl w:ilvl="8" w:tplc="C504D184">
      <w:numFmt w:val="bullet"/>
      <w:lvlText w:val="•"/>
      <w:lvlJc w:val="left"/>
      <w:pPr>
        <w:ind w:left="7924" w:hanging="206"/>
      </w:pPr>
      <w:rPr>
        <w:rFonts w:hint="default"/>
        <w:lang w:val="bg-BG" w:eastAsia="en-US" w:bidi="ar-SA"/>
      </w:rPr>
    </w:lvl>
  </w:abstractNum>
  <w:abstractNum w:abstractNumId="3">
    <w:nsid w:val="217F2A76"/>
    <w:multiLevelType w:val="multilevel"/>
    <w:tmpl w:val="1B16A05E"/>
    <w:lvl w:ilvl="0">
      <w:start w:val="8"/>
      <w:numFmt w:val="decimal"/>
      <w:lvlText w:val="%1"/>
      <w:lvlJc w:val="left"/>
      <w:pPr>
        <w:ind w:left="146" w:hanging="35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6" w:hanging="353"/>
        <w:jc w:val="right"/>
      </w:pPr>
      <w:rPr>
        <w:rFonts w:hint="default"/>
        <w:w w:val="93"/>
        <w:lang w:val="bg-BG" w:eastAsia="en-US" w:bidi="ar-SA"/>
      </w:rPr>
    </w:lvl>
    <w:lvl w:ilvl="2">
      <w:numFmt w:val="bullet"/>
      <w:lvlText w:val="•"/>
      <w:lvlJc w:val="left"/>
      <w:pPr>
        <w:ind w:left="2084" w:hanging="35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56" w:hanging="35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28" w:hanging="35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00" w:hanging="35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2" w:hanging="35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44" w:hanging="35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16" w:hanging="353"/>
      </w:pPr>
      <w:rPr>
        <w:rFonts w:hint="default"/>
        <w:lang w:val="bg-BG" w:eastAsia="en-US" w:bidi="ar-SA"/>
      </w:rPr>
    </w:lvl>
  </w:abstractNum>
  <w:abstractNum w:abstractNumId="4">
    <w:nsid w:val="28185DC1"/>
    <w:multiLevelType w:val="multilevel"/>
    <w:tmpl w:val="9D66DB36"/>
    <w:lvl w:ilvl="0">
      <w:start w:val="4"/>
      <w:numFmt w:val="decimal"/>
      <w:lvlText w:val="%1."/>
      <w:lvlJc w:val="left"/>
      <w:pPr>
        <w:ind w:left="174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B"/>
        <w:w w:val="90"/>
        <w:sz w:val="23"/>
        <w:szCs w:val="23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76" w:hanging="356"/>
      </w:pPr>
      <w:rPr>
        <w:rFonts w:hint="default"/>
        <w:w w:val="95"/>
        <w:lang w:val="bg-BG" w:eastAsia="en-US" w:bidi="ar-SA"/>
      </w:rPr>
    </w:lvl>
    <w:lvl w:ilvl="2">
      <w:numFmt w:val="bullet"/>
      <w:lvlText w:val="•"/>
      <w:lvlJc w:val="left"/>
      <w:pPr>
        <w:ind w:left="2116" w:hanging="356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84" w:hanging="35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52" w:hanging="35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20" w:hanging="35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8" w:hanging="35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56" w:hanging="35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24" w:hanging="356"/>
      </w:pPr>
      <w:rPr>
        <w:rFonts w:hint="default"/>
        <w:lang w:val="bg-BG" w:eastAsia="en-US" w:bidi="ar-SA"/>
      </w:rPr>
    </w:lvl>
  </w:abstractNum>
  <w:abstractNum w:abstractNumId="5">
    <w:nsid w:val="290312E1"/>
    <w:multiLevelType w:val="multilevel"/>
    <w:tmpl w:val="46CEDCB4"/>
    <w:lvl w:ilvl="0">
      <w:start w:val="3"/>
      <w:numFmt w:val="decimal"/>
      <w:lvlText w:val="%1"/>
      <w:lvlJc w:val="left"/>
      <w:pPr>
        <w:ind w:left="2348" w:hanging="41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348" w:hanging="417"/>
      </w:pPr>
      <w:rPr>
        <w:rFonts w:hint="default"/>
        <w:w w:val="92"/>
        <w:lang w:val="bg-BG" w:eastAsia="en-US" w:bidi="ar-SA"/>
      </w:rPr>
    </w:lvl>
    <w:lvl w:ilvl="2">
      <w:start w:val="4"/>
      <w:numFmt w:val="upperRoman"/>
      <w:lvlText w:val="%3."/>
      <w:lvlJc w:val="left"/>
      <w:pPr>
        <w:ind w:left="3470" w:hanging="387"/>
        <w:jc w:val="right"/>
      </w:pPr>
      <w:rPr>
        <w:rFonts w:hint="default"/>
        <w:spacing w:val="-1"/>
        <w:w w:val="93"/>
        <w:lang w:val="bg-BG" w:eastAsia="en-US" w:bidi="ar-SA"/>
      </w:rPr>
    </w:lvl>
    <w:lvl w:ilvl="3">
      <w:numFmt w:val="bullet"/>
      <w:lvlText w:val="•"/>
      <w:lvlJc w:val="left"/>
      <w:pPr>
        <w:ind w:left="4897" w:hanging="38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606" w:hanging="38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15" w:hanging="38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24" w:hanging="38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33" w:hanging="38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42" w:hanging="387"/>
      </w:pPr>
      <w:rPr>
        <w:rFonts w:hint="default"/>
        <w:lang w:val="bg-BG" w:eastAsia="en-US" w:bidi="ar-SA"/>
      </w:rPr>
    </w:lvl>
  </w:abstractNum>
  <w:abstractNum w:abstractNumId="6">
    <w:nsid w:val="2AB946F9"/>
    <w:multiLevelType w:val="hybridMultilevel"/>
    <w:tmpl w:val="F20EC3D0"/>
    <w:lvl w:ilvl="0" w:tplc="B094A89C">
      <w:numFmt w:val="bullet"/>
      <w:lvlText w:val="-"/>
      <w:lvlJc w:val="left"/>
      <w:pPr>
        <w:ind w:left="941" w:hanging="202"/>
      </w:pPr>
      <w:rPr>
        <w:rFonts w:ascii="Times New Roman" w:eastAsia="Times New Roman" w:hAnsi="Times New Roman" w:cs="Times New Roman" w:hint="default"/>
        <w:w w:val="103"/>
        <w:lang w:val="bg-BG" w:eastAsia="en-US" w:bidi="ar-SA"/>
      </w:rPr>
    </w:lvl>
    <w:lvl w:ilvl="1" w:tplc="F754DDE2">
      <w:numFmt w:val="bullet"/>
      <w:lvlText w:val="•"/>
      <w:lvlJc w:val="left"/>
      <w:pPr>
        <w:ind w:left="1832" w:hanging="202"/>
      </w:pPr>
      <w:rPr>
        <w:rFonts w:hint="default"/>
        <w:lang w:val="bg-BG" w:eastAsia="en-US" w:bidi="ar-SA"/>
      </w:rPr>
    </w:lvl>
    <w:lvl w:ilvl="2" w:tplc="AB1617B4">
      <w:numFmt w:val="bullet"/>
      <w:lvlText w:val="•"/>
      <w:lvlJc w:val="left"/>
      <w:pPr>
        <w:ind w:left="2724" w:hanging="202"/>
      </w:pPr>
      <w:rPr>
        <w:rFonts w:hint="default"/>
        <w:lang w:val="bg-BG" w:eastAsia="en-US" w:bidi="ar-SA"/>
      </w:rPr>
    </w:lvl>
    <w:lvl w:ilvl="3" w:tplc="B0AAFB64">
      <w:numFmt w:val="bullet"/>
      <w:lvlText w:val="•"/>
      <w:lvlJc w:val="left"/>
      <w:pPr>
        <w:ind w:left="3616" w:hanging="202"/>
      </w:pPr>
      <w:rPr>
        <w:rFonts w:hint="default"/>
        <w:lang w:val="bg-BG" w:eastAsia="en-US" w:bidi="ar-SA"/>
      </w:rPr>
    </w:lvl>
    <w:lvl w:ilvl="4" w:tplc="D1DC93A8">
      <w:numFmt w:val="bullet"/>
      <w:lvlText w:val="•"/>
      <w:lvlJc w:val="left"/>
      <w:pPr>
        <w:ind w:left="4508" w:hanging="202"/>
      </w:pPr>
      <w:rPr>
        <w:rFonts w:hint="default"/>
        <w:lang w:val="bg-BG" w:eastAsia="en-US" w:bidi="ar-SA"/>
      </w:rPr>
    </w:lvl>
    <w:lvl w:ilvl="5" w:tplc="14F8E44C">
      <w:numFmt w:val="bullet"/>
      <w:lvlText w:val="•"/>
      <w:lvlJc w:val="left"/>
      <w:pPr>
        <w:ind w:left="5400" w:hanging="202"/>
      </w:pPr>
      <w:rPr>
        <w:rFonts w:hint="default"/>
        <w:lang w:val="bg-BG" w:eastAsia="en-US" w:bidi="ar-SA"/>
      </w:rPr>
    </w:lvl>
    <w:lvl w:ilvl="6" w:tplc="DFC298BA">
      <w:numFmt w:val="bullet"/>
      <w:lvlText w:val="•"/>
      <w:lvlJc w:val="left"/>
      <w:pPr>
        <w:ind w:left="6292" w:hanging="202"/>
      </w:pPr>
      <w:rPr>
        <w:rFonts w:hint="default"/>
        <w:lang w:val="bg-BG" w:eastAsia="en-US" w:bidi="ar-SA"/>
      </w:rPr>
    </w:lvl>
    <w:lvl w:ilvl="7" w:tplc="A7A26BE4">
      <w:numFmt w:val="bullet"/>
      <w:lvlText w:val="•"/>
      <w:lvlJc w:val="left"/>
      <w:pPr>
        <w:ind w:left="7184" w:hanging="202"/>
      </w:pPr>
      <w:rPr>
        <w:rFonts w:hint="default"/>
        <w:lang w:val="bg-BG" w:eastAsia="en-US" w:bidi="ar-SA"/>
      </w:rPr>
    </w:lvl>
    <w:lvl w:ilvl="8" w:tplc="9FB43204">
      <w:numFmt w:val="bullet"/>
      <w:lvlText w:val="•"/>
      <w:lvlJc w:val="left"/>
      <w:pPr>
        <w:ind w:left="8076" w:hanging="202"/>
      </w:pPr>
      <w:rPr>
        <w:rFonts w:hint="default"/>
        <w:lang w:val="bg-BG" w:eastAsia="en-US" w:bidi="ar-SA"/>
      </w:rPr>
    </w:lvl>
  </w:abstractNum>
  <w:abstractNum w:abstractNumId="7">
    <w:nsid w:val="34D51490"/>
    <w:multiLevelType w:val="hybridMultilevel"/>
    <w:tmpl w:val="02829D60"/>
    <w:lvl w:ilvl="0" w:tplc="D9681EB0">
      <w:numFmt w:val="bullet"/>
      <w:lvlText w:val="—"/>
      <w:lvlJc w:val="left"/>
      <w:pPr>
        <w:ind w:left="185" w:hanging="185"/>
      </w:pPr>
      <w:rPr>
        <w:rFonts w:ascii="Times New Roman" w:eastAsia="Times New Roman" w:hAnsi="Times New Roman" w:cs="Times New Roman" w:hint="default"/>
        <w:w w:val="39"/>
        <w:lang w:val="bg-BG" w:eastAsia="en-US" w:bidi="ar-SA"/>
      </w:rPr>
    </w:lvl>
    <w:lvl w:ilvl="1" w:tplc="A39CFF4C">
      <w:numFmt w:val="bullet"/>
      <w:lvlText w:val="•"/>
      <w:lvlJc w:val="left"/>
      <w:pPr>
        <w:ind w:left="1148" w:hanging="185"/>
      </w:pPr>
      <w:rPr>
        <w:rFonts w:hint="default"/>
        <w:lang w:val="bg-BG" w:eastAsia="en-US" w:bidi="ar-SA"/>
      </w:rPr>
    </w:lvl>
    <w:lvl w:ilvl="2" w:tplc="C94877A8">
      <w:numFmt w:val="bullet"/>
      <w:lvlText w:val="•"/>
      <w:lvlJc w:val="left"/>
      <w:pPr>
        <w:ind w:left="2116" w:hanging="185"/>
      </w:pPr>
      <w:rPr>
        <w:rFonts w:hint="default"/>
        <w:lang w:val="bg-BG" w:eastAsia="en-US" w:bidi="ar-SA"/>
      </w:rPr>
    </w:lvl>
    <w:lvl w:ilvl="3" w:tplc="0DD4BBD8">
      <w:numFmt w:val="bullet"/>
      <w:lvlText w:val="•"/>
      <w:lvlJc w:val="left"/>
      <w:pPr>
        <w:ind w:left="3084" w:hanging="185"/>
      </w:pPr>
      <w:rPr>
        <w:rFonts w:hint="default"/>
        <w:lang w:val="bg-BG" w:eastAsia="en-US" w:bidi="ar-SA"/>
      </w:rPr>
    </w:lvl>
    <w:lvl w:ilvl="4" w:tplc="E4260352">
      <w:numFmt w:val="bullet"/>
      <w:lvlText w:val="•"/>
      <w:lvlJc w:val="left"/>
      <w:pPr>
        <w:ind w:left="4052" w:hanging="185"/>
      </w:pPr>
      <w:rPr>
        <w:rFonts w:hint="default"/>
        <w:lang w:val="bg-BG" w:eastAsia="en-US" w:bidi="ar-SA"/>
      </w:rPr>
    </w:lvl>
    <w:lvl w:ilvl="5" w:tplc="B3D44650">
      <w:numFmt w:val="bullet"/>
      <w:lvlText w:val="•"/>
      <w:lvlJc w:val="left"/>
      <w:pPr>
        <w:ind w:left="5020" w:hanging="185"/>
      </w:pPr>
      <w:rPr>
        <w:rFonts w:hint="default"/>
        <w:lang w:val="bg-BG" w:eastAsia="en-US" w:bidi="ar-SA"/>
      </w:rPr>
    </w:lvl>
    <w:lvl w:ilvl="6" w:tplc="DA162A28">
      <w:numFmt w:val="bullet"/>
      <w:lvlText w:val="•"/>
      <w:lvlJc w:val="left"/>
      <w:pPr>
        <w:ind w:left="5988" w:hanging="185"/>
      </w:pPr>
      <w:rPr>
        <w:rFonts w:hint="default"/>
        <w:lang w:val="bg-BG" w:eastAsia="en-US" w:bidi="ar-SA"/>
      </w:rPr>
    </w:lvl>
    <w:lvl w:ilvl="7" w:tplc="AEA22EA0">
      <w:numFmt w:val="bullet"/>
      <w:lvlText w:val="•"/>
      <w:lvlJc w:val="left"/>
      <w:pPr>
        <w:ind w:left="6956" w:hanging="185"/>
      </w:pPr>
      <w:rPr>
        <w:rFonts w:hint="default"/>
        <w:lang w:val="bg-BG" w:eastAsia="en-US" w:bidi="ar-SA"/>
      </w:rPr>
    </w:lvl>
    <w:lvl w:ilvl="8" w:tplc="2AFE9692">
      <w:numFmt w:val="bullet"/>
      <w:lvlText w:val="•"/>
      <w:lvlJc w:val="left"/>
      <w:pPr>
        <w:ind w:left="7924" w:hanging="185"/>
      </w:pPr>
      <w:rPr>
        <w:rFonts w:hint="default"/>
        <w:lang w:val="bg-BG" w:eastAsia="en-US" w:bidi="ar-SA"/>
      </w:rPr>
    </w:lvl>
  </w:abstractNum>
  <w:abstractNum w:abstractNumId="8">
    <w:nsid w:val="38457638"/>
    <w:multiLevelType w:val="multilevel"/>
    <w:tmpl w:val="62BC3B9C"/>
    <w:lvl w:ilvl="0">
      <w:start w:val="4"/>
      <w:numFmt w:val="decimal"/>
      <w:lvlText w:val="%1"/>
      <w:lvlJc w:val="left"/>
      <w:pPr>
        <w:ind w:left="1138" w:hanging="397"/>
      </w:pPr>
      <w:rPr>
        <w:rFonts w:hint="default"/>
        <w:lang w:val="bg-BG" w:eastAsia="en-US" w:bidi="ar-SA"/>
      </w:rPr>
    </w:lvl>
    <w:lvl w:ilvl="1">
      <w:start w:val="5"/>
      <w:numFmt w:val="decimal"/>
      <w:lvlText w:val="%1.%2"/>
      <w:lvlJc w:val="left"/>
      <w:pPr>
        <w:ind w:left="1138" w:hanging="397"/>
      </w:pPr>
      <w:rPr>
        <w:rFonts w:hint="default"/>
        <w:w w:val="101"/>
        <w:lang w:val="bg-BG" w:eastAsia="en-US" w:bidi="ar-SA"/>
      </w:rPr>
    </w:lvl>
    <w:lvl w:ilvl="2">
      <w:numFmt w:val="bullet"/>
      <w:lvlText w:val="•"/>
      <w:lvlJc w:val="left"/>
      <w:pPr>
        <w:ind w:left="2884" w:hanging="39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56" w:hanging="39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28" w:hanging="39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00" w:hanging="39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72" w:hanging="39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4" w:hanging="39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16" w:hanging="397"/>
      </w:pPr>
      <w:rPr>
        <w:rFonts w:hint="default"/>
        <w:lang w:val="bg-BG" w:eastAsia="en-US" w:bidi="ar-SA"/>
      </w:rPr>
    </w:lvl>
  </w:abstractNum>
  <w:abstractNum w:abstractNumId="9">
    <w:nsid w:val="4BDD325C"/>
    <w:multiLevelType w:val="multilevel"/>
    <w:tmpl w:val="4FD05B2E"/>
    <w:lvl w:ilvl="0">
      <w:start w:val="8"/>
      <w:numFmt w:val="decimal"/>
      <w:lvlText w:val="%1"/>
      <w:lvlJc w:val="left"/>
      <w:pPr>
        <w:ind w:left="173" w:hanging="356"/>
      </w:pPr>
      <w:rPr>
        <w:rFonts w:hint="default"/>
        <w:lang w:val="bg-BG" w:eastAsia="en-US" w:bidi="ar-SA"/>
      </w:rPr>
    </w:lvl>
    <w:lvl w:ilvl="1">
      <w:start w:val="7"/>
      <w:numFmt w:val="decimal"/>
      <w:lvlText w:val="%1.%2."/>
      <w:lvlJc w:val="left"/>
      <w:pPr>
        <w:ind w:left="173" w:hanging="356"/>
      </w:pPr>
      <w:rPr>
        <w:rFonts w:hint="default"/>
        <w:w w:val="94"/>
        <w:lang w:val="bg-BG" w:eastAsia="en-US" w:bidi="ar-SA"/>
      </w:rPr>
    </w:lvl>
    <w:lvl w:ilvl="2">
      <w:numFmt w:val="bullet"/>
      <w:lvlText w:val="•"/>
      <w:lvlJc w:val="left"/>
      <w:pPr>
        <w:ind w:left="2116" w:hanging="356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84" w:hanging="35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52" w:hanging="35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20" w:hanging="35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8" w:hanging="35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56" w:hanging="35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24" w:hanging="356"/>
      </w:pPr>
      <w:rPr>
        <w:rFonts w:hint="default"/>
        <w:lang w:val="bg-BG" w:eastAsia="en-US" w:bidi="ar-SA"/>
      </w:rPr>
    </w:lvl>
  </w:abstractNum>
  <w:abstractNum w:abstractNumId="10">
    <w:nsid w:val="572E46C7"/>
    <w:multiLevelType w:val="hybridMultilevel"/>
    <w:tmpl w:val="19B8FA50"/>
    <w:lvl w:ilvl="0" w:tplc="6F42D77E">
      <w:numFmt w:val="bullet"/>
      <w:lvlText w:val="—"/>
      <w:lvlJc w:val="left"/>
      <w:pPr>
        <w:ind w:left="173" w:hanging="186"/>
      </w:pPr>
      <w:rPr>
        <w:rFonts w:ascii="Times New Roman" w:eastAsia="Times New Roman" w:hAnsi="Times New Roman" w:cs="Times New Roman" w:hint="default"/>
        <w:w w:val="39"/>
        <w:lang w:val="bg-BG" w:eastAsia="en-US" w:bidi="ar-SA"/>
      </w:rPr>
    </w:lvl>
    <w:lvl w:ilvl="1" w:tplc="858A7FBA">
      <w:numFmt w:val="bullet"/>
      <w:lvlText w:val="•"/>
      <w:lvlJc w:val="left"/>
      <w:pPr>
        <w:ind w:left="1148" w:hanging="186"/>
      </w:pPr>
      <w:rPr>
        <w:rFonts w:hint="default"/>
        <w:lang w:val="bg-BG" w:eastAsia="en-US" w:bidi="ar-SA"/>
      </w:rPr>
    </w:lvl>
    <w:lvl w:ilvl="2" w:tplc="7684441A">
      <w:numFmt w:val="bullet"/>
      <w:lvlText w:val="•"/>
      <w:lvlJc w:val="left"/>
      <w:pPr>
        <w:ind w:left="2116" w:hanging="186"/>
      </w:pPr>
      <w:rPr>
        <w:rFonts w:hint="default"/>
        <w:lang w:val="bg-BG" w:eastAsia="en-US" w:bidi="ar-SA"/>
      </w:rPr>
    </w:lvl>
    <w:lvl w:ilvl="3" w:tplc="EFA2B664">
      <w:numFmt w:val="bullet"/>
      <w:lvlText w:val="•"/>
      <w:lvlJc w:val="left"/>
      <w:pPr>
        <w:ind w:left="3084" w:hanging="186"/>
      </w:pPr>
      <w:rPr>
        <w:rFonts w:hint="default"/>
        <w:lang w:val="bg-BG" w:eastAsia="en-US" w:bidi="ar-SA"/>
      </w:rPr>
    </w:lvl>
    <w:lvl w:ilvl="4" w:tplc="C5144BBA">
      <w:numFmt w:val="bullet"/>
      <w:lvlText w:val="•"/>
      <w:lvlJc w:val="left"/>
      <w:pPr>
        <w:ind w:left="4052" w:hanging="186"/>
      </w:pPr>
      <w:rPr>
        <w:rFonts w:hint="default"/>
        <w:lang w:val="bg-BG" w:eastAsia="en-US" w:bidi="ar-SA"/>
      </w:rPr>
    </w:lvl>
    <w:lvl w:ilvl="5" w:tplc="B69E3E72">
      <w:numFmt w:val="bullet"/>
      <w:lvlText w:val="•"/>
      <w:lvlJc w:val="left"/>
      <w:pPr>
        <w:ind w:left="5020" w:hanging="186"/>
      </w:pPr>
      <w:rPr>
        <w:rFonts w:hint="default"/>
        <w:lang w:val="bg-BG" w:eastAsia="en-US" w:bidi="ar-SA"/>
      </w:rPr>
    </w:lvl>
    <w:lvl w:ilvl="6" w:tplc="0656857E">
      <w:numFmt w:val="bullet"/>
      <w:lvlText w:val="•"/>
      <w:lvlJc w:val="left"/>
      <w:pPr>
        <w:ind w:left="5988" w:hanging="186"/>
      </w:pPr>
      <w:rPr>
        <w:rFonts w:hint="default"/>
        <w:lang w:val="bg-BG" w:eastAsia="en-US" w:bidi="ar-SA"/>
      </w:rPr>
    </w:lvl>
    <w:lvl w:ilvl="7" w:tplc="A334B542">
      <w:numFmt w:val="bullet"/>
      <w:lvlText w:val="•"/>
      <w:lvlJc w:val="left"/>
      <w:pPr>
        <w:ind w:left="6956" w:hanging="186"/>
      </w:pPr>
      <w:rPr>
        <w:rFonts w:hint="default"/>
        <w:lang w:val="bg-BG" w:eastAsia="en-US" w:bidi="ar-SA"/>
      </w:rPr>
    </w:lvl>
    <w:lvl w:ilvl="8" w:tplc="42EE0DCA">
      <w:numFmt w:val="bullet"/>
      <w:lvlText w:val="•"/>
      <w:lvlJc w:val="left"/>
      <w:pPr>
        <w:ind w:left="7924" w:hanging="186"/>
      </w:pPr>
      <w:rPr>
        <w:rFonts w:hint="default"/>
        <w:lang w:val="bg-BG" w:eastAsia="en-US" w:bidi="ar-SA"/>
      </w:rPr>
    </w:lvl>
  </w:abstractNum>
  <w:abstractNum w:abstractNumId="11">
    <w:nsid w:val="62895FF9"/>
    <w:multiLevelType w:val="multilevel"/>
    <w:tmpl w:val="4808D228"/>
    <w:lvl w:ilvl="0">
      <w:start w:val="10"/>
      <w:numFmt w:val="decimal"/>
      <w:lvlText w:val="%1"/>
      <w:lvlJc w:val="left"/>
      <w:pPr>
        <w:ind w:left="1276" w:hanging="5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6" w:hanging="520"/>
      </w:pPr>
      <w:rPr>
        <w:rFonts w:hint="default"/>
        <w:spacing w:val="-1"/>
        <w:w w:val="87"/>
        <w:lang w:val="bg-BG" w:eastAsia="en-US" w:bidi="ar-SA"/>
      </w:rPr>
    </w:lvl>
    <w:lvl w:ilvl="2">
      <w:start w:val="11"/>
      <w:numFmt w:val="upperRoman"/>
      <w:lvlText w:val="%3."/>
      <w:lvlJc w:val="left"/>
      <w:pPr>
        <w:ind w:left="3927" w:hanging="392"/>
        <w:jc w:val="right"/>
      </w:pPr>
      <w:rPr>
        <w:rFonts w:hint="default"/>
        <w:spacing w:val="-1"/>
        <w:w w:val="100"/>
        <w:lang w:val="bg-BG" w:eastAsia="en-US" w:bidi="ar-SA"/>
      </w:rPr>
    </w:lvl>
    <w:lvl w:ilvl="3">
      <w:numFmt w:val="bullet"/>
      <w:lvlText w:val="•"/>
      <w:lvlJc w:val="left"/>
      <w:pPr>
        <w:ind w:left="5240" w:hanging="39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900" w:hanging="39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560" w:hanging="39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20" w:hanging="39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80" w:hanging="39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40" w:hanging="392"/>
      </w:pPr>
      <w:rPr>
        <w:rFonts w:hint="default"/>
        <w:lang w:val="bg-BG" w:eastAsia="en-US" w:bidi="ar-SA"/>
      </w:rPr>
    </w:lvl>
  </w:abstractNum>
  <w:abstractNum w:abstractNumId="12">
    <w:nsid w:val="631577B0"/>
    <w:multiLevelType w:val="multilevel"/>
    <w:tmpl w:val="E7E86578"/>
    <w:lvl w:ilvl="0">
      <w:start w:val="7"/>
      <w:numFmt w:val="decimal"/>
      <w:lvlText w:val="%1"/>
      <w:lvlJc w:val="left"/>
      <w:pPr>
        <w:ind w:left="118" w:hanging="1146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8" w:hanging="1146"/>
      </w:pPr>
      <w:rPr>
        <w:rFonts w:hint="default"/>
        <w:w w:val="92"/>
        <w:lang w:val="bg-BG" w:eastAsia="en-US" w:bidi="ar-SA"/>
      </w:rPr>
    </w:lvl>
    <w:lvl w:ilvl="2">
      <w:numFmt w:val="bullet"/>
      <w:lvlText w:val="•"/>
      <w:lvlJc w:val="left"/>
      <w:pPr>
        <w:ind w:left="2068" w:hanging="1146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42" w:hanging="114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16" w:hanging="114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990" w:hanging="114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64" w:hanging="114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8" w:hanging="114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12" w:hanging="1146"/>
      </w:pPr>
      <w:rPr>
        <w:rFonts w:hint="default"/>
        <w:lang w:val="bg-BG" w:eastAsia="en-US" w:bidi="ar-SA"/>
      </w:rPr>
    </w:lvl>
  </w:abstractNum>
  <w:abstractNum w:abstractNumId="13">
    <w:nsid w:val="671966D6"/>
    <w:multiLevelType w:val="multilevel"/>
    <w:tmpl w:val="34C0F8B4"/>
    <w:lvl w:ilvl="0">
      <w:start w:val="12"/>
      <w:numFmt w:val="decimal"/>
      <w:lvlText w:val="%1"/>
      <w:lvlJc w:val="left"/>
      <w:pPr>
        <w:ind w:left="760" w:hanging="52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60" w:hanging="529"/>
      </w:pPr>
      <w:rPr>
        <w:rFonts w:hint="default"/>
        <w:w w:val="87"/>
        <w:lang w:val="bg-BG" w:eastAsia="en-US" w:bidi="ar-SA"/>
      </w:rPr>
    </w:lvl>
    <w:lvl w:ilvl="2">
      <w:numFmt w:val="bullet"/>
      <w:lvlText w:val="•"/>
      <w:lvlJc w:val="left"/>
      <w:pPr>
        <w:ind w:left="2580" w:hanging="52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90" w:hanging="52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00" w:hanging="52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10" w:hanging="52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20" w:hanging="52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30" w:hanging="52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40" w:hanging="529"/>
      </w:pPr>
      <w:rPr>
        <w:rFonts w:hint="default"/>
        <w:lang w:val="bg-BG" w:eastAsia="en-US" w:bidi="ar-SA"/>
      </w:rPr>
    </w:lvl>
  </w:abstractNum>
  <w:abstractNum w:abstractNumId="14">
    <w:nsid w:val="6A824EA5"/>
    <w:multiLevelType w:val="multilevel"/>
    <w:tmpl w:val="C7FA7AD2"/>
    <w:lvl w:ilvl="0">
      <w:start w:val="2"/>
      <w:numFmt w:val="decimal"/>
      <w:lvlText w:val="%1"/>
      <w:lvlJc w:val="left"/>
      <w:pPr>
        <w:ind w:left="1166" w:hanging="423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166" w:hanging="423"/>
      </w:pPr>
      <w:rPr>
        <w:rFonts w:hint="default"/>
        <w:w w:val="94"/>
        <w:lang w:val="bg-BG" w:eastAsia="en-US" w:bidi="ar-SA"/>
      </w:rPr>
    </w:lvl>
    <w:lvl w:ilvl="2">
      <w:numFmt w:val="bullet"/>
      <w:lvlText w:val="—"/>
      <w:lvlJc w:val="left"/>
      <w:pPr>
        <w:ind w:left="192" w:hanging="190"/>
      </w:pPr>
      <w:rPr>
        <w:rFonts w:ascii="Times New Roman" w:eastAsia="Times New Roman" w:hAnsi="Times New Roman" w:cs="Times New Roman" w:hint="default"/>
        <w:w w:val="40"/>
        <w:lang w:val="bg-BG" w:eastAsia="en-US" w:bidi="ar-SA"/>
      </w:rPr>
    </w:lvl>
    <w:lvl w:ilvl="3">
      <w:numFmt w:val="bullet"/>
      <w:lvlText w:val="•"/>
      <w:lvlJc w:val="left"/>
      <w:pPr>
        <w:ind w:left="1809" w:hanging="19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458" w:hanging="19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107" w:hanging="19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756" w:hanging="19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4405" w:hanging="19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5054" w:hanging="190"/>
      </w:pPr>
      <w:rPr>
        <w:rFonts w:hint="default"/>
        <w:lang w:val="bg-BG" w:eastAsia="en-US" w:bidi="ar-SA"/>
      </w:rPr>
    </w:lvl>
  </w:abstractNum>
  <w:abstractNum w:abstractNumId="15">
    <w:nsid w:val="701522FB"/>
    <w:multiLevelType w:val="multilevel"/>
    <w:tmpl w:val="6F9654E6"/>
    <w:lvl w:ilvl="0">
      <w:start w:val="5"/>
      <w:numFmt w:val="decimal"/>
      <w:lvlText w:val="%1"/>
      <w:lvlJc w:val="left"/>
      <w:pPr>
        <w:ind w:left="195" w:hanging="709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95" w:hanging="709"/>
        <w:jc w:val="right"/>
      </w:pPr>
      <w:rPr>
        <w:rFonts w:hint="default"/>
        <w:w w:val="93"/>
        <w:lang w:val="bg-BG" w:eastAsia="en-US" w:bidi="ar-SA"/>
      </w:rPr>
    </w:lvl>
    <w:lvl w:ilvl="2">
      <w:numFmt w:val="bullet"/>
      <w:lvlText w:val="•"/>
      <w:lvlJc w:val="left"/>
      <w:pPr>
        <w:ind w:left="2132" w:hanging="70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98" w:hanging="70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64" w:hanging="70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30" w:hanging="70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96" w:hanging="70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62" w:hanging="70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28" w:hanging="709"/>
      </w:pPr>
      <w:rPr>
        <w:rFonts w:hint="default"/>
        <w:lang w:val="bg-BG" w:eastAsia="en-US" w:bidi="ar-SA"/>
      </w:rPr>
    </w:lvl>
  </w:abstractNum>
  <w:abstractNum w:abstractNumId="16">
    <w:nsid w:val="7B2A3FAC"/>
    <w:multiLevelType w:val="hybridMultilevel"/>
    <w:tmpl w:val="E982D4E2"/>
    <w:lvl w:ilvl="0" w:tplc="91640E8A">
      <w:numFmt w:val="bullet"/>
      <w:lvlText w:val="—"/>
      <w:lvlJc w:val="left"/>
      <w:pPr>
        <w:ind w:left="174" w:hanging="196"/>
      </w:pPr>
      <w:rPr>
        <w:rFonts w:ascii="Times New Roman" w:eastAsia="Times New Roman" w:hAnsi="Times New Roman" w:cs="Times New Roman" w:hint="default"/>
        <w:w w:val="39"/>
        <w:lang w:val="bg-BG" w:eastAsia="en-US" w:bidi="ar-SA"/>
      </w:rPr>
    </w:lvl>
    <w:lvl w:ilvl="1" w:tplc="4054525E">
      <w:numFmt w:val="bullet"/>
      <w:lvlText w:val="•"/>
      <w:lvlJc w:val="left"/>
      <w:pPr>
        <w:ind w:left="1148" w:hanging="196"/>
      </w:pPr>
      <w:rPr>
        <w:rFonts w:hint="default"/>
        <w:lang w:val="bg-BG" w:eastAsia="en-US" w:bidi="ar-SA"/>
      </w:rPr>
    </w:lvl>
    <w:lvl w:ilvl="2" w:tplc="6F860100">
      <w:numFmt w:val="bullet"/>
      <w:lvlText w:val="•"/>
      <w:lvlJc w:val="left"/>
      <w:pPr>
        <w:ind w:left="2116" w:hanging="196"/>
      </w:pPr>
      <w:rPr>
        <w:rFonts w:hint="default"/>
        <w:lang w:val="bg-BG" w:eastAsia="en-US" w:bidi="ar-SA"/>
      </w:rPr>
    </w:lvl>
    <w:lvl w:ilvl="3" w:tplc="DAA0AE0A">
      <w:numFmt w:val="bullet"/>
      <w:lvlText w:val="•"/>
      <w:lvlJc w:val="left"/>
      <w:pPr>
        <w:ind w:left="3084" w:hanging="196"/>
      </w:pPr>
      <w:rPr>
        <w:rFonts w:hint="default"/>
        <w:lang w:val="bg-BG" w:eastAsia="en-US" w:bidi="ar-SA"/>
      </w:rPr>
    </w:lvl>
    <w:lvl w:ilvl="4" w:tplc="6BDE8728">
      <w:numFmt w:val="bullet"/>
      <w:lvlText w:val="•"/>
      <w:lvlJc w:val="left"/>
      <w:pPr>
        <w:ind w:left="4052" w:hanging="196"/>
      </w:pPr>
      <w:rPr>
        <w:rFonts w:hint="default"/>
        <w:lang w:val="bg-BG" w:eastAsia="en-US" w:bidi="ar-SA"/>
      </w:rPr>
    </w:lvl>
    <w:lvl w:ilvl="5" w:tplc="A2C2843E">
      <w:numFmt w:val="bullet"/>
      <w:lvlText w:val="•"/>
      <w:lvlJc w:val="left"/>
      <w:pPr>
        <w:ind w:left="5020" w:hanging="196"/>
      </w:pPr>
      <w:rPr>
        <w:rFonts w:hint="default"/>
        <w:lang w:val="bg-BG" w:eastAsia="en-US" w:bidi="ar-SA"/>
      </w:rPr>
    </w:lvl>
    <w:lvl w:ilvl="6" w:tplc="E6B67D98">
      <w:numFmt w:val="bullet"/>
      <w:lvlText w:val="•"/>
      <w:lvlJc w:val="left"/>
      <w:pPr>
        <w:ind w:left="5988" w:hanging="196"/>
      </w:pPr>
      <w:rPr>
        <w:rFonts w:hint="default"/>
        <w:lang w:val="bg-BG" w:eastAsia="en-US" w:bidi="ar-SA"/>
      </w:rPr>
    </w:lvl>
    <w:lvl w:ilvl="7" w:tplc="911C6404">
      <w:numFmt w:val="bullet"/>
      <w:lvlText w:val="•"/>
      <w:lvlJc w:val="left"/>
      <w:pPr>
        <w:ind w:left="6956" w:hanging="196"/>
      </w:pPr>
      <w:rPr>
        <w:rFonts w:hint="default"/>
        <w:lang w:val="bg-BG" w:eastAsia="en-US" w:bidi="ar-SA"/>
      </w:rPr>
    </w:lvl>
    <w:lvl w:ilvl="8" w:tplc="4EE899B4">
      <w:numFmt w:val="bullet"/>
      <w:lvlText w:val="•"/>
      <w:lvlJc w:val="left"/>
      <w:pPr>
        <w:ind w:left="7924" w:hanging="196"/>
      </w:pPr>
      <w:rPr>
        <w:rFonts w:hint="default"/>
        <w:lang w:val="bg-BG" w:eastAsia="en-US" w:bidi="ar-SA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3"/>
  </w:num>
  <w:num w:numId="8">
    <w:abstractNumId w:val="12"/>
  </w:num>
  <w:num w:numId="9">
    <w:abstractNumId w:val="0"/>
  </w:num>
  <w:num w:numId="10">
    <w:abstractNumId w:val="15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7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2EE9"/>
    <w:rsid w:val="00074663"/>
    <w:rsid w:val="00075482"/>
    <w:rsid w:val="000870CD"/>
    <w:rsid w:val="000F7CD9"/>
    <w:rsid w:val="001402D7"/>
    <w:rsid w:val="004C6B10"/>
    <w:rsid w:val="00543A41"/>
    <w:rsid w:val="005D62FE"/>
    <w:rsid w:val="006505B8"/>
    <w:rsid w:val="006508BA"/>
    <w:rsid w:val="00661556"/>
    <w:rsid w:val="00B059DB"/>
    <w:rsid w:val="00D52111"/>
    <w:rsid w:val="00E2044C"/>
    <w:rsid w:val="00E67D9D"/>
    <w:rsid w:val="00EA11A3"/>
    <w:rsid w:val="00F32EE9"/>
    <w:rsid w:val="00FD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175F48-01FF-403C-A911-D1884D39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91" w:hanging="529"/>
      <w:outlineLvl w:val="0"/>
    </w:pPr>
    <w:rPr>
      <w:sz w:val="26"/>
      <w:szCs w:val="26"/>
    </w:rPr>
  </w:style>
  <w:style w:type="paragraph" w:styleId="2">
    <w:name w:val="heading 2"/>
    <w:basedOn w:val="a"/>
    <w:uiPriority w:val="1"/>
    <w:qFormat/>
    <w:pPr>
      <w:spacing w:line="258" w:lineRule="exact"/>
      <w:ind w:left="2959" w:hanging="576"/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1"/>
    <w:qFormat/>
    <w:pPr>
      <w:spacing w:line="287" w:lineRule="exact"/>
      <w:ind w:left="1114" w:hanging="423"/>
      <w:outlineLvl w:val="2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74" w:firstLine="5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D6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746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4663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0746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4663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D9DCE-A468-4016-A132-8C10F82AC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2192</Words>
  <Characters>12500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2023-03-13T05:28:00Z</cp:lastPrinted>
  <dcterms:created xsi:type="dcterms:W3CDTF">2023-03-11T15:29:00Z</dcterms:created>
  <dcterms:modified xsi:type="dcterms:W3CDTF">2026-04-06T04:27:00Z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Producer">
    <vt:lpwstr>VueScan</vt:lpwstr>
  </property>
  <property fmtid="{D5CDD505-2E9C-101B-9397-08002B2CF9AE}" pid="4" name="LastSaved">
    <vt:filetime>2022-09-29T00:00:00Z</vt:filetime>
  </property>
</Properties>
</file>